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80" w:rsidRDefault="00F760E3">
      <w:pPr>
        <w:spacing w:before="47"/>
        <w:ind w:left="60"/>
        <w:jc w:val="center"/>
        <w:rPr>
          <w:rFonts w:ascii="Georgia" w:eastAsia="Georgia" w:hAnsi="Georgia" w:cs="Georgia"/>
          <w:sz w:val="32"/>
          <w:szCs w:val="32"/>
        </w:rPr>
      </w:pPr>
      <w:bookmarkStart w:id="0" w:name="Cigarette_Butt_Campaign"/>
      <w:bookmarkEnd w:id="0"/>
      <w:r>
        <w:rPr>
          <w:rFonts w:ascii="Georgia"/>
          <w:b/>
          <w:i/>
          <w:spacing w:val="-1"/>
          <w:sz w:val="32"/>
        </w:rPr>
        <w:t>Cigarette</w:t>
      </w:r>
      <w:r>
        <w:rPr>
          <w:rFonts w:ascii="Georgia"/>
          <w:b/>
          <w:i/>
          <w:sz w:val="32"/>
        </w:rPr>
        <w:t xml:space="preserve"> </w:t>
      </w:r>
      <w:r>
        <w:rPr>
          <w:rFonts w:ascii="Georgia"/>
          <w:b/>
          <w:i/>
          <w:spacing w:val="-1"/>
          <w:sz w:val="32"/>
        </w:rPr>
        <w:t>Butt</w:t>
      </w:r>
      <w:r>
        <w:rPr>
          <w:rFonts w:ascii="Georgia"/>
          <w:b/>
          <w:i/>
          <w:sz w:val="32"/>
        </w:rPr>
        <w:t xml:space="preserve"> </w:t>
      </w:r>
      <w:r>
        <w:rPr>
          <w:rFonts w:ascii="Georgia"/>
          <w:b/>
          <w:spacing w:val="-1"/>
          <w:sz w:val="32"/>
        </w:rPr>
        <w:t>Campaign</w:t>
      </w:r>
    </w:p>
    <w:p w:rsidR="00551180" w:rsidRDefault="00F760E3">
      <w:pPr>
        <w:spacing w:before="280"/>
        <w:ind w:left="155" w:right="279"/>
        <w:rPr>
          <w:rFonts w:ascii="Georgia" w:eastAsia="Georgia" w:hAnsi="Georgia" w:cs="Georgia"/>
        </w:rPr>
      </w:pPr>
      <w:bookmarkStart w:id="1" w:name="Cigarette_butts_account_for_approximatel"/>
      <w:bookmarkEnd w:id="1"/>
      <w:r>
        <w:rPr>
          <w:rFonts w:ascii="Georgia"/>
          <w:color w:val="365F91"/>
          <w:spacing w:val="-1"/>
        </w:rPr>
        <w:t>Cigarette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butts</w:t>
      </w:r>
      <w:r>
        <w:rPr>
          <w:rFonts w:ascii="Georgia"/>
          <w:color w:val="365F91"/>
          <w:spacing w:val="-8"/>
        </w:rPr>
        <w:t xml:space="preserve"> </w:t>
      </w:r>
      <w:r>
        <w:rPr>
          <w:rFonts w:ascii="Georgia"/>
          <w:color w:val="365F91"/>
          <w:spacing w:val="-1"/>
        </w:rPr>
        <w:t>account</w:t>
      </w:r>
      <w:r>
        <w:rPr>
          <w:rFonts w:ascii="Georgia"/>
          <w:color w:val="365F91"/>
          <w:spacing w:val="-8"/>
        </w:rPr>
        <w:t xml:space="preserve"> </w:t>
      </w:r>
      <w:r>
        <w:rPr>
          <w:rFonts w:ascii="Georgia"/>
          <w:color w:val="365F91"/>
        </w:rPr>
        <w:t>for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approximately</w:t>
      </w:r>
      <w:r>
        <w:rPr>
          <w:rFonts w:ascii="Georgia"/>
          <w:color w:val="365F91"/>
          <w:spacing w:val="-8"/>
        </w:rPr>
        <w:t xml:space="preserve"> </w:t>
      </w:r>
      <w:r>
        <w:rPr>
          <w:rFonts w:ascii="Georgia"/>
          <w:color w:val="365F91"/>
        </w:rPr>
        <w:t>one</w:t>
      </w:r>
      <w:r>
        <w:rPr>
          <w:rFonts w:ascii="Georgia"/>
          <w:color w:val="365F91"/>
          <w:spacing w:val="-8"/>
        </w:rPr>
        <w:t xml:space="preserve"> </w:t>
      </w:r>
      <w:r>
        <w:rPr>
          <w:rFonts w:ascii="Georgia"/>
          <w:color w:val="365F91"/>
          <w:spacing w:val="-1"/>
        </w:rPr>
        <w:t>in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every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five</w:t>
      </w:r>
      <w:r>
        <w:rPr>
          <w:rFonts w:ascii="Georgia"/>
          <w:color w:val="365F91"/>
          <w:spacing w:val="-8"/>
        </w:rPr>
        <w:t xml:space="preserve"> </w:t>
      </w:r>
      <w:r>
        <w:rPr>
          <w:rFonts w:ascii="Georgia"/>
          <w:color w:val="365F91"/>
          <w:spacing w:val="-1"/>
        </w:rPr>
        <w:t>items</w:t>
      </w:r>
      <w:r>
        <w:rPr>
          <w:rFonts w:ascii="Georgia"/>
          <w:color w:val="365F91"/>
          <w:spacing w:val="-8"/>
        </w:rPr>
        <w:t xml:space="preserve"> </w:t>
      </w:r>
      <w:r>
        <w:rPr>
          <w:rFonts w:ascii="Georgia"/>
          <w:color w:val="365F91"/>
          <w:spacing w:val="-1"/>
        </w:rPr>
        <w:t>collected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during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beach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cleanups.</w:t>
      </w:r>
      <w:r>
        <w:rPr>
          <w:rFonts w:ascii="Georgia"/>
          <w:color w:val="365F91"/>
          <w:spacing w:val="79"/>
          <w:w w:val="99"/>
        </w:rPr>
        <w:t xml:space="preserve"> </w:t>
      </w:r>
      <w:r>
        <w:rPr>
          <w:rFonts w:ascii="Georgia"/>
          <w:color w:val="365F91"/>
          <w:spacing w:val="-1"/>
        </w:rPr>
        <w:t>Often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littered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on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our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sidewalks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and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streets,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they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end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up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</w:rPr>
        <w:t>in</w:t>
      </w:r>
      <w:r>
        <w:rPr>
          <w:rFonts w:ascii="Georgia"/>
          <w:color w:val="365F91"/>
          <w:spacing w:val="-4"/>
        </w:rPr>
        <w:t xml:space="preserve"> </w:t>
      </w:r>
      <w:r>
        <w:rPr>
          <w:rFonts w:ascii="Georgia"/>
          <w:color w:val="365F91"/>
        </w:rPr>
        <w:t>our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storm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drains,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flowing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to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our</w:t>
      </w:r>
      <w:r>
        <w:rPr>
          <w:rFonts w:ascii="Georgia"/>
          <w:color w:val="365F91"/>
          <w:spacing w:val="39"/>
          <w:w w:val="99"/>
        </w:rPr>
        <w:t xml:space="preserve"> </w:t>
      </w:r>
      <w:r>
        <w:rPr>
          <w:rFonts w:ascii="Georgia"/>
          <w:color w:val="365F91"/>
        </w:rPr>
        <w:t>streams,</w:t>
      </w:r>
      <w:r>
        <w:rPr>
          <w:rFonts w:ascii="Georgia"/>
          <w:color w:val="365F91"/>
          <w:spacing w:val="-8"/>
        </w:rPr>
        <w:t xml:space="preserve"> </w:t>
      </w:r>
      <w:r>
        <w:rPr>
          <w:rFonts w:ascii="Georgia"/>
          <w:color w:val="365F91"/>
        </w:rPr>
        <w:t>rivers,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bays,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lagoons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and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ultimately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the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ocean.</w:t>
      </w:r>
      <w:r>
        <w:rPr>
          <w:rFonts w:ascii="Georgia"/>
          <w:color w:val="365F91"/>
          <w:spacing w:val="39"/>
        </w:rPr>
        <w:t xml:space="preserve"> </w:t>
      </w:r>
      <w:r>
        <w:rPr>
          <w:rFonts w:ascii="Georgia"/>
          <w:color w:val="365F91"/>
        </w:rPr>
        <w:t>An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estimated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4.95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trillion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cigarette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butts</w:t>
      </w:r>
      <w:r>
        <w:rPr>
          <w:rFonts w:ascii="Georgia"/>
          <w:color w:val="365F91"/>
          <w:spacing w:val="32"/>
          <w:w w:val="99"/>
        </w:rPr>
        <w:t xml:space="preserve"> </w:t>
      </w:r>
      <w:r>
        <w:rPr>
          <w:rFonts w:ascii="Georgia"/>
          <w:color w:val="365F91"/>
          <w:spacing w:val="-1"/>
        </w:rPr>
        <w:t>are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disposed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of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in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our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environment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annually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worldwide.</w:t>
      </w:r>
      <w:r>
        <w:rPr>
          <w:rFonts w:ascii="Georgia"/>
          <w:color w:val="365F91"/>
        </w:rPr>
        <w:t xml:space="preserve"> </w:t>
      </w:r>
      <w:r>
        <w:rPr>
          <w:rFonts w:ascii="Georgia"/>
          <w:color w:val="365F91"/>
          <w:spacing w:val="39"/>
        </w:rPr>
        <w:t xml:space="preserve"> </w:t>
      </w:r>
      <w:r>
        <w:rPr>
          <w:rFonts w:ascii="Georgia"/>
          <w:color w:val="365F91"/>
          <w:spacing w:val="-1"/>
        </w:rPr>
        <w:t>Litter</w:t>
      </w:r>
      <w:r>
        <w:rPr>
          <w:rFonts w:ascii="Georgia"/>
          <w:color w:val="365F91"/>
          <w:spacing w:val="-5"/>
        </w:rPr>
        <w:t xml:space="preserve"> </w:t>
      </w:r>
      <w:proofErr w:type="spellStart"/>
      <w:r>
        <w:rPr>
          <w:rFonts w:ascii="Georgia"/>
          <w:color w:val="365F91"/>
          <w:spacing w:val="-1"/>
        </w:rPr>
        <w:t>clean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up</w:t>
      </w:r>
      <w:proofErr w:type="spellEnd"/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costs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the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U.S.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over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11</w:t>
      </w:r>
      <w:r>
        <w:rPr>
          <w:rFonts w:ascii="Georgia"/>
          <w:color w:val="365F91"/>
          <w:spacing w:val="68"/>
          <w:w w:val="99"/>
        </w:rPr>
        <w:t xml:space="preserve"> </w:t>
      </w:r>
      <w:r>
        <w:rPr>
          <w:rFonts w:ascii="Georgia"/>
          <w:color w:val="365F91"/>
          <w:spacing w:val="-1"/>
        </w:rPr>
        <w:t>billion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annually,</w:t>
      </w:r>
      <w:r>
        <w:rPr>
          <w:rFonts w:ascii="Georgia"/>
          <w:color w:val="365F91"/>
          <w:spacing w:val="-8"/>
        </w:rPr>
        <w:t xml:space="preserve"> </w:t>
      </w:r>
      <w:r>
        <w:rPr>
          <w:rFonts w:ascii="Georgia"/>
          <w:color w:val="365F91"/>
          <w:spacing w:val="-1"/>
        </w:rPr>
        <w:t>cigarette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butts</w:t>
      </w:r>
      <w:r>
        <w:rPr>
          <w:rFonts w:ascii="Georgia"/>
          <w:color w:val="365F91"/>
          <w:spacing w:val="-8"/>
        </w:rPr>
        <w:t xml:space="preserve"> </w:t>
      </w:r>
      <w:r>
        <w:rPr>
          <w:rFonts w:ascii="Georgia"/>
          <w:color w:val="365F91"/>
          <w:spacing w:val="-1"/>
        </w:rPr>
        <w:t>represent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an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estimated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32%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of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that</w:t>
      </w:r>
      <w:r>
        <w:rPr>
          <w:rFonts w:ascii="Georgia"/>
          <w:color w:val="365F91"/>
          <w:spacing w:val="-8"/>
        </w:rPr>
        <w:t xml:space="preserve"> </w:t>
      </w:r>
      <w:r>
        <w:rPr>
          <w:rFonts w:ascii="Georgia"/>
          <w:color w:val="365F91"/>
          <w:spacing w:val="-1"/>
        </w:rPr>
        <w:t>litter.</w:t>
      </w:r>
    </w:p>
    <w:p w:rsidR="00551180" w:rsidRDefault="00F760E3">
      <w:pPr>
        <w:spacing w:before="137"/>
        <w:ind w:left="155" w:right="279"/>
        <w:rPr>
          <w:rFonts w:ascii="Georgia" w:eastAsia="Georgia" w:hAnsi="Georgia" w:cs="Georgia"/>
        </w:rPr>
      </w:pPr>
      <w:bookmarkStart w:id="2" w:name="Smokers_can_easily_-_and_happily_-_dispo"/>
      <w:bookmarkEnd w:id="2"/>
      <w:r>
        <w:rPr>
          <w:rFonts w:ascii="Georgia"/>
          <w:color w:val="365F91"/>
        </w:rPr>
        <w:t>Smokers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can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easily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-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</w:rPr>
        <w:t>and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happily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-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</w:rPr>
        <w:t>dispose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of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their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butts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in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</w:rPr>
        <w:t>appropriate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ash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receptacles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instead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of</w:t>
      </w:r>
      <w:r>
        <w:rPr>
          <w:rFonts w:ascii="Georgia"/>
          <w:color w:val="365F91"/>
          <w:spacing w:val="32"/>
          <w:w w:val="99"/>
        </w:rPr>
        <w:t xml:space="preserve"> </w:t>
      </w:r>
      <w:r>
        <w:rPr>
          <w:rFonts w:ascii="Georgia"/>
          <w:color w:val="365F91"/>
        </w:rPr>
        <w:t>tossing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them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out</w:t>
      </w:r>
      <w:r>
        <w:rPr>
          <w:rFonts w:ascii="Georgia"/>
          <w:color w:val="365F91"/>
          <w:spacing w:val="-4"/>
        </w:rPr>
        <w:t xml:space="preserve"> </w:t>
      </w:r>
      <w:r>
        <w:rPr>
          <w:rFonts w:ascii="Georgia"/>
          <w:color w:val="365F91"/>
        </w:rPr>
        <w:t>car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</w:rPr>
        <w:t>windows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</w:rPr>
        <w:t>or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on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the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</w:rPr>
        <w:t>ground.</w:t>
      </w:r>
      <w:r>
        <w:rPr>
          <w:rFonts w:ascii="Georgia"/>
          <w:color w:val="365F91"/>
          <w:spacing w:val="45"/>
        </w:rPr>
        <w:t xml:space="preserve"> </w:t>
      </w:r>
      <w:r>
        <w:rPr>
          <w:rFonts w:ascii="Georgia"/>
          <w:color w:val="365F91"/>
          <w:spacing w:val="-1"/>
        </w:rPr>
        <w:t>The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problem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is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that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most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smokers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</w:rPr>
        <w:t>do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not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even</w:t>
      </w:r>
      <w:r>
        <w:rPr>
          <w:rFonts w:ascii="Georgia"/>
          <w:color w:val="365F91"/>
          <w:spacing w:val="44"/>
          <w:w w:val="99"/>
        </w:rPr>
        <w:t xml:space="preserve"> </w:t>
      </w:r>
      <w:r>
        <w:rPr>
          <w:rFonts w:ascii="Georgia"/>
          <w:color w:val="365F91"/>
        </w:rPr>
        <w:t>think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that</w:t>
      </w:r>
      <w:r>
        <w:rPr>
          <w:rFonts w:ascii="Georgia"/>
          <w:color w:val="365F91"/>
          <w:spacing w:val="-4"/>
        </w:rPr>
        <w:t xml:space="preserve"> </w:t>
      </w:r>
      <w:r>
        <w:rPr>
          <w:rFonts w:ascii="Georgia"/>
          <w:color w:val="365F91"/>
        </w:rPr>
        <w:t>their</w:t>
      </w:r>
      <w:r>
        <w:rPr>
          <w:rFonts w:ascii="Georgia"/>
          <w:color w:val="365F91"/>
          <w:spacing w:val="-5"/>
        </w:rPr>
        <w:t xml:space="preserve"> </w:t>
      </w:r>
      <w:proofErr w:type="gramStart"/>
      <w:r>
        <w:rPr>
          <w:rFonts w:ascii="Georgia"/>
          <w:color w:val="365F91"/>
        </w:rPr>
        <w:t>actions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in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</w:rPr>
        <w:t>tossing</w:t>
      </w:r>
      <w:r>
        <w:rPr>
          <w:rFonts w:ascii="Georgia"/>
          <w:color w:val="365F91"/>
          <w:spacing w:val="-3"/>
        </w:rPr>
        <w:t xml:space="preserve"> </w:t>
      </w:r>
      <w:r>
        <w:rPr>
          <w:rFonts w:ascii="Georgia"/>
          <w:color w:val="365F91"/>
        </w:rPr>
        <w:t>a</w:t>
      </w:r>
      <w:r>
        <w:rPr>
          <w:rFonts w:ascii="Georgia"/>
          <w:color w:val="365F91"/>
          <w:spacing w:val="-4"/>
        </w:rPr>
        <w:t xml:space="preserve"> </w:t>
      </w:r>
      <w:r>
        <w:rPr>
          <w:rFonts w:ascii="Georgia"/>
          <w:color w:val="365F91"/>
          <w:spacing w:val="-1"/>
        </w:rPr>
        <w:t>butt</w:t>
      </w:r>
      <w:r>
        <w:rPr>
          <w:rFonts w:ascii="Georgia"/>
          <w:color w:val="365F91"/>
          <w:spacing w:val="-4"/>
        </w:rPr>
        <w:t xml:space="preserve"> </w:t>
      </w:r>
      <w:r>
        <w:rPr>
          <w:rFonts w:ascii="Georgia"/>
          <w:color w:val="365F91"/>
          <w:spacing w:val="-1"/>
        </w:rPr>
        <w:t>to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the</w:t>
      </w:r>
      <w:r>
        <w:rPr>
          <w:rFonts w:ascii="Georgia"/>
          <w:color w:val="365F91"/>
          <w:spacing w:val="-4"/>
        </w:rPr>
        <w:t xml:space="preserve"> </w:t>
      </w:r>
      <w:r>
        <w:rPr>
          <w:rFonts w:ascii="Georgia"/>
          <w:color w:val="365F91"/>
          <w:spacing w:val="-1"/>
        </w:rPr>
        <w:t>ground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is</w:t>
      </w:r>
      <w:proofErr w:type="gramEnd"/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littering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</w:rPr>
        <w:t>-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it's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just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how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they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have</w:t>
      </w:r>
      <w:r>
        <w:rPr>
          <w:rFonts w:ascii="Georgia"/>
          <w:color w:val="365F91"/>
          <w:spacing w:val="-4"/>
        </w:rPr>
        <w:t xml:space="preserve"> </w:t>
      </w:r>
      <w:r>
        <w:rPr>
          <w:rFonts w:ascii="Georgia"/>
          <w:color w:val="365F91"/>
          <w:spacing w:val="-1"/>
        </w:rPr>
        <w:t>always</w:t>
      </w:r>
      <w:r>
        <w:rPr>
          <w:rFonts w:ascii="Georgia"/>
          <w:color w:val="365F91"/>
          <w:spacing w:val="50"/>
          <w:w w:val="99"/>
        </w:rPr>
        <w:t xml:space="preserve"> </w:t>
      </w:r>
      <w:r>
        <w:rPr>
          <w:rFonts w:ascii="Georgia"/>
          <w:color w:val="365F91"/>
          <w:spacing w:val="-1"/>
        </w:rPr>
        <w:t>disposed</w:t>
      </w:r>
      <w:r>
        <w:rPr>
          <w:rFonts w:ascii="Georgia"/>
          <w:color w:val="365F91"/>
          <w:spacing w:val="-8"/>
        </w:rPr>
        <w:t xml:space="preserve"> </w:t>
      </w:r>
      <w:r>
        <w:rPr>
          <w:rFonts w:ascii="Georgia"/>
          <w:color w:val="365F91"/>
          <w:spacing w:val="-1"/>
        </w:rPr>
        <w:t>of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  <w:spacing w:val="-1"/>
        </w:rPr>
        <w:t>the</w:t>
      </w:r>
      <w:r>
        <w:rPr>
          <w:rFonts w:ascii="Georgia"/>
          <w:color w:val="365F91"/>
          <w:spacing w:val="-8"/>
        </w:rPr>
        <w:t xml:space="preserve"> </w:t>
      </w:r>
      <w:r>
        <w:rPr>
          <w:rFonts w:ascii="Georgia"/>
          <w:color w:val="365F91"/>
          <w:spacing w:val="-1"/>
        </w:rPr>
        <w:t>cigarette.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Once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awareness</w:t>
      </w:r>
      <w:r>
        <w:rPr>
          <w:rFonts w:ascii="Georgia"/>
          <w:color w:val="365F91"/>
          <w:spacing w:val="-8"/>
        </w:rPr>
        <w:t xml:space="preserve"> </w:t>
      </w:r>
      <w:r>
        <w:rPr>
          <w:rFonts w:ascii="Georgia"/>
          <w:color w:val="365F91"/>
          <w:spacing w:val="-1"/>
        </w:rPr>
        <w:t>is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raised,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most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smokers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  <w:spacing w:val="-1"/>
        </w:rPr>
        <w:t>are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caring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and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  <w:spacing w:val="-1"/>
        </w:rPr>
        <w:t>considerate</w:t>
      </w:r>
      <w:r>
        <w:rPr>
          <w:rFonts w:ascii="Georgia"/>
          <w:color w:val="365F91"/>
          <w:spacing w:val="73"/>
          <w:w w:val="99"/>
        </w:rPr>
        <w:t xml:space="preserve"> </w:t>
      </w:r>
      <w:r>
        <w:rPr>
          <w:rFonts w:ascii="Georgia"/>
          <w:color w:val="365F91"/>
        </w:rPr>
        <w:t>enough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to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change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their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conduct.</w:t>
      </w:r>
      <w:r>
        <w:rPr>
          <w:rFonts w:ascii="Georgia"/>
          <w:color w:val="365F91"/>
          <w:spacing w:val="42"/>
        </w:rPr>
        <w:t xml:space="preserve"> </w:t>
      </w:r>
      <w:r>
        <w:rPr>
          <w:rFonts w:ascii="Georgia"/>
          <w:color w:val="365F91"/>
        </w:rPr>
        <w:t>Raising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awareness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is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the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biggest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key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to</w:t>
      </w:r>
      <w:r>
        <w:rPr>
          <w:rFonts w:ascii="Georgia"/>
          <w:color w:val="365F91"/>
          <w:spacing w:val="-5"/>
        </w:rPr>
        <w:t xml:space="preserve"> </w:t>
      </w:r>
      <w:r>
        <w:rPr>
          <w:rFonts w:ascii="Georgia"/>
          <w:color w:val="365F91"/>
        </w:rPr>
        <w:t>resolving</w:t>
      </w:r>
      <w:r>
        <w:rPr>
          <w:rFonts w:ascii="Georgia"/>
          <w:color w:val="365F91"/>
          <w:spacing w:val="-6"/>
        </w:rPr>
        <w:t xml:space="preserve"> </w:t>
      </w:r>
      <w:r>
        <w:rPr>
          <w:rFonts w:ascii="Georgia"/>
          <w:color w:val="365F91"/>
        </w:rPr>
        <w:t>this</w:t>
      </w:r>
      <w:r>
        <w:rPr>
          <w:rFonts w:ascii="Georgia"/>
          <w:color w:val="365F91"/>
          <w:spacing w:val="-7"/>
        </w:rPr>
        <w:t xml:space="preserve"> </w:t>
      </w:r>
      <w:r>
        <w:rPr>
          <w:rFonts w:ascii="Georgia"/>
          <w:color w:val="365F91"/>
        </w:rPr>
        <w:t>problem.</w:t>
      </w:r>
    </w:p>
    <w:p w:rsidR="00551180" w:rsidRDefault="00551180">
      <w:pPr>
        <w:spacing w:before="1"/>
        <w:rPr>
          <w:rFonts w:ascii="Georgia" w:eastAsia="Georgia" w:hAnsi="Georgia" w:cs="Georgia"/>
          <w:sz w:val="21"/>
          <w:szCs w:val="21"/>
        </w:rPr>
      </w:pPr>
    </w:p>
    <w:p w:rsidR="00551180" w:rsidRDefault="00F760E3">
      <w:pPr>
        <w:pStyle w:val="Heading1"/>
        <w:rPr>
          <w:b w:val="0"/>
          <w:bCs w:val="0"/>
        </w:rPr>
      </w:pPr>
      <w:bookmarkStart w:id="3" w:name="Cigarette_butt_facts:_"/>
      <w:bookmarkEnd w:id="3"/>
      <w:r>
        <w:rPr>
          <w:color w:val="365F91"/>
        </w:rPr>
        <w:t>Cigarette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butt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facts:</w:t>
      </w:r>
    </w:p>
    <w:p w:rsidR="00551180" w:rsidRDefault="00F760E3">
      <w:pPr>
        <w:pStyle w:val="BodyText"/>
        <w:numPr>
          <w:ilvl w:val="0"/>
          <w:numId w:val="5"/>
        </w:numPr>
        <w:tabs>
          <w:tab w:val="left" w:pos="876"/>
        </w:tabs>
        <w:spacing w:before="241" w:line="273" w:lineRule="exact"/>
      </w:pPr>
      <w:bookmarkStart w:id="4" w:name="_It_can_take_up_to_25_years_for_one_cig"/>
      <w:bookmarkEnd w:id="4"/>
      <w:r>
        <w:rPr>
          <w:color w:val="365F91"/>
        </w:rPr>
        <w:t>It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can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take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up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25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years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one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cigarette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biodegrade.</w:t>
      </w:r>
    </w:p>
    <w:p w:rsidR="00551180" w:rsidRDefault="00F760E3">
      <w:pPr>
        <w:pStyle w:val="BodyText"/>
        <w:numPr>
          <w:ilvl w:val="0"/>
          <w:numId w:val="5"/>
        </w:numPr>
        <w:tabs>
          <w:tab w:val="left" w:pos="876"/>
        </w:tabs>
        <w:spacing w:line="272" w:lineRule="exact"/>
      </w:pPr>
      <w:bookmarkStart w:id="5" w:name="_Cigarettes_are_littered_on_average_142"/>
      <w:bookmarkEnd w:id="5"/>
      <w:r>
        <w:rPr>
          <w:color w:val="365F91"/>
        </w:rPr>
        <w:t>Cigarettes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littered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average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142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times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per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second.</w:t>
      </w:r>
    </w:p>
    <w:p w:rsidR="00551180" w:rsidRDefault="00F760E3">
      <w:pPr>
        <w:pStyle w:val="BodyText"/>
        <w:numPr>
          <w:ilvl w:val="0"/>
          <w:numId w:val="5"/>
        </w:numPr>
        <w:tabs>
          <w:tab w:val="left" w:pos="876"/>
        </w:tabs>
        <w:ind w:right="298"/>
      </w:pPr>
      <w:bookmarkStart w:id="6" w:name="_Eighty_percent_of_the_4,500,000,000_(!"/>
      <w:bookmarkEnd w:id="6"/>
      <w:r>
        <w:rPr>
          <w:color w:val="365F91"/>
        </w:rPr>
        <w:t>Eighty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percent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4,500,000,000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(!)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littered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annually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worldwide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find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their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way</w:t>
      </w:r>
      <w:r>
        <w:rPr>
          <w:color w:val="365F91"/>
          <w:spacing w:val="22"/>
        </w:rPr>
        <w:t xml:space="preserve"> </w:t>
      </w:r>
      <w:r>
        <w:rPr>
          <w:color w:val="365F91"/>
        </w:rPr>
        <w:t>into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water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systems,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causing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deterioration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overall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quality.</w:t>
      </w:r>
    </w:p>
    <w:p w:rsidR="00551180" w:rsidRDefault="00F760E3">
      <w:pPr>
        <w:pStyle w:val="BodyText"/>
        <w:numPr>
          <w:ilvl w:val="0"/>
          <w:numId w:val="5"/>
        </w:numPr>
        <w:tabs>
          <w:tab w:val="left" w:pos="876"/>
        </w:tabs>
        <w:spacing w:before="1"/>
        <w:ind w:right="631"/>
      </w:pPr>
      <w:bookmarkStart w:id="7" w:name="_The_cigarettes_littered_in_one_year_al"/>
      <w:bookmarkEnd w:id="7"/>
      <w:r>
        <w:rPr>
          <w:color w:val="365F91"/>
        </w:rPr>
        <w:t>The</w:t>
      </w:r>
      <w:r>
        <w:rPr>
          <w:color w:val="365F91"/>
          <w:spacing w:val="-1"/>
        </w:rPr>
        <w:t xml:space="preserve"> cigarette</w:t>
      </w:r>
      <w:r>
        <w:rPr>
          <w:color w:val="365F91"/>
          <w:spacing w:val="-1"/>
        </w:rPr>
        <w:t xml:space="preserve">s </w:t>
      </w:r>
      <w:r>
        <w:rPr>
          <w:color w:val="365F91"/>
        </w:rPr>
        <w:t>littered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one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year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alone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worldwide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can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go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from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moon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27"/>
        </w:rPr>
        <w:t xml:space="preserve"> </w:t>
      </w:r>
      <w:r>
        <w:rPr>
          <w:color w:val="365F91"/>
          <w:spacing w:val="-1"/>
        </w:rPr>
        <w:t>earth almost 300 times</w:t>
      </w:r>
    </w:p>
    <w:p w:rsidR="00551180" w:rsidRDefault="00F760E3">
      <w:pPr>
        <w:pStyle w:val="BodyText"/>
        <w:numPr>
          <w:ilvl w:val="0"/>
          <w:numId w:val="5"/>
        </w:numPr>
        <w:tabs>
          <w:tab w:val="left" w:pos="876"/>
        </w:tabs>
        <w:ind w:right="1000"/>
      </w:pPr>
      <w:bookmarkStart w:id="8" w:name="_Littered_cigarettes_are_responsible_fo"/>
      <w:bookmarkEnd w:id="8"/>
      <w:r>
        <w:rPr>
          <w:color w:val="365F91"/>
        </w:rPr>
        <w:t>Littered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cigarettes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responsible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"/>
        </w:rPr>
        <w:t xml:space="preserve"> destructive fires that have caused vast</w:t>
      </w:r>
      <w:r>
        <w:rPr>
          <w:color w:val="365F91"/>
          <w:spacing w:val="20"/>
        </w:rPr>
        <w:t xml:space="preserve"> </w:t>
      </w:r>
      <w:r>
        <w:rPr>
          <w:color w:val="365F91"/>
        </w:rPr>
        <w:t>amounts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property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damage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wreaked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havoc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many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lives.</w:t>
      </w:r>
    </w:p>
    <w:p w:rsidR="00551180" w:rsidRDefault="00F760E3">
      <w:pPr>
        <w:pStyle w:val="BodyText"/>
        <w:numPr>
          <w:ilvl w:val="0"/>
          <w:numId w:val="5"/>
        </w:numPr>
        <w:tabs>
          <w:tab w:val="left" w:pos="876"/>
        </w:tabs>
        <w:spacing w:before="1" w:line="273" w:lineRule="exact"/>
      </w:pPr>
      <w:bookmarkStart w:id="9" w:name="_Property_maintenance_costs_are_greatly"/>
      <w:bookmarkEnd w:id="9"/>
      <w:r>
        <w:rPr>
          <w:color w:val="365F91"/>
        </w:rPr>
        <w:t>Property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maintenance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costs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greatly reduced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by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reducing</w:t>
      </w:r>
      <w:r>
        <w:rPr>
          <w:color w:val="365F91"/>
          <w:spacing w:val="-1"/>
        </w:rPr>
        <w:t xml:space="preserve"> cigarette </w:t>
      </w:r>
      <w:r>
        <w:rPr>
          <w:color w:val="365F91"/>
        </w:rPr>
        <w:t>litter</w:t>
      </w:r>
    </w:p>
    <w:p w:rsidR="00551180" w:rsidRDefault="00F760E3">
      <w:pPr>
        <w:pStyle w:val="BodyText"/>
        <w:numPr>
          <w:ilvl w:val="0"/>
          <w:numId w:val="5"/>
        </w:numPr>
        <w:tabs>
          <w:tab w:val="left" w:pos="876"/>
        </w:tabs>
        <w:ind w:right="747"/>
      </w:pPr>
      <w:bookmarkStart w:id="10" w:name="_Cigarette_litter_has_been_the_most_lit"/>
      <w:bookmarkEnd w:id="10"/>
      <w:r>
        <w:rPr>
          <w:color w:val="365F91"/>
        </w:rPr>
        <w:t>Cigarette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litter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has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been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most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littered</w:t>
      </w:r>
      <w:r>
        <w:rPr>
          <w:color w:val="365F91"/>
          <w:spacing w:val="-1"/>
        </w:rPr>
        <w:t xml:space="preserve"> item recovered every year during the</w:t>
      </w:r>
      <w:r>
        <w:rPr>
          <w:color w:val="365F91"/>
          <w:spacing w:val="26"/>
        </w:rPr>
        <w:t xml:space="preserve"> </w:t>
      </w:r>
      <w:r>
        <w:rPr>
          <w:color w:val="365F91"/>
          <w:spacing w:val="-1"/>
        </w:rPr>
        <w:t>International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Coastal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Cleanup</w:t>
      </w:r>
      <w:r>
        <w:rPr>
          <w:color w:val="365F91"/>
        </w:rPr>
        <w:t xml:space="preserve"> by more than two to one</w:t>
      </w:r>
    </w:p>
    <w:p w:rsidR="00551180" w:rsidRDefault="00F760E3">
      <w:pPr>
        <w:pStyle w:val="BodyText"/>
        <w:numPr>
          <w:ilvl w:val="0"/>
          <w:numId w:val="5"/>
        </w:numPr>
        <w:tabs>
          <w:tab w:val="left" w:pos="876"/>
        </w:tabs>
        <w:ind w:right="494"/>
      </w:pPr>
      <w:bookmarkStart w:id="11" w:name="_They_are_the_number_one_littered_item_"/>
      <w:bookmarkEnd w:id="11"/>
      <w:r>
        <w:rPr>
          <w:color w:val="365F91"/>
        </w:rPr>
        <w:t>They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number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one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littered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item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US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roadways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number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one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 xml:space="preserve">item </w:t>
      </w:r>
      <w:r>
        <w:rPr>
          <w:color w:val="365F91"/>
          <w:spacing w:val="-1"/>
        </w:rPr>
        <w:t>found on beaches and in waterways worldwide</w:t>
      </w:r>
    </w:p>
    <w:p w:rsidR="00551180" w:rsidRDefault="00F760E3">
      <w:pPr>
        <w:pStyle w:val="BodyText"/>
        <w:numPr>
          <w:ilvl w:val="0"/>
          <w:numId w:val="5"/>
        </w:numPr>
        <w:tabs>
          <w:tab w:val="left" w:pos="876"/>
        </w:tabs>
        <w:spacing w:before="1"/>
        <w:ind w:right="761"/>
      </w:pPr>
      <w:bookmarkStart w:id="12" w:name="_Cigarette_butts_are_composed_of_cellul"/>
      <w:bookmarkEnd w:id="12"/>
      <w:r>
        <w:rPr>
          <w:color w:val="365F91"/>
        </w:rPr>
        <w:t>Cigarette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butts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composed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cellulose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acetate,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non-biodegradable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plastic, which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can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take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up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25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years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decompose.</w:t>
      </w:r>
    </w:p>
    <w:p w:rsidR="00551180" w:rsidRDefault="00F760E3">
      <w:pPr>
        <w:pStyle w:val="BodyText"/>
        <w:numPr>
          <w:ilvl w:val="0"/>
          <w:numId w:val="5"/>
        </w:numPr>
        <w:tabs>
          <w:tab w:val="left" w:pos="876"/>
        </w:tabs>
        <w:spacing w:before="79" w:line="310" w:lineRule="auto"/>
        <w:ind w:right="107"/>
      </w:pPr>
      <w:bookmarkStart w:id="13" w:name="_Cigarette_butts_made_up_38_percent_of_"/>
      <w:bookmarkEnd w:id="13"/>
      <w:r>
        <w:rPr>
          <w:color w:val="365F91"/>
          <w:spacing w:val="-1"/>
        </w:rPr>
        <w:t>Cigarette butts made up 38 percent of all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roadside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litter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representing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28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perc</w:t>
      </w:r>
      <w:r>
        <w:rPr>
          <w:color w:val="365F91"/>
        </w:rPr>
        <w:t>ent</w:t>
      </w:r>
      <w:r>
        <w:rPr>
          <w:color w:val="365F91"/>
          <w:spacing w:val="29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all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debris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collected.</w:t>
      </w:r>
    </w:p>
    <w:p w:rsidR="00551180" w:rsidRDefault="00F760E3">
      <w:pPr>
        <w:pStyle w:val="Heading1"/>
        <w:spacing w:before="159"/>
        <w:rPr>
          <w:b w:val="0"/>
          <w:bCs w:val="0"/>
        </w:rPr>
      </w:pPr>
      <w:bookmarkStart w:id="14" w:name="How_to_Make_A_Difference:"/>
      <w:bookmarkEnd w:id="14"/>
      <w:r>
        <w:rPr>
          <w:color w:val="365F91"/>
        </w:rPr>
        <w:t>How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Make</w:t>
      </w:r>
      <w:r>
        <w:rPr>
          <w:color w:val="365F91"/>
          <w:spacing w:val="-9"/>
        </w:rPr>
        <w:t xml:space="preserve"> </w:t>
      </w:r>
      <w:proofErr w:type="gramStart"/>
      <w:r>
        <w:rPr>
          <w:color w:val="365F91"/>
        </w:rPr>
        <w:t>A</w:t>
      </w:r>
      <w:proofErr w:type="gramEnd"/>
      <w:r>
        <w:rPr>
          <w:color w:val="365F91"/>
          <w:spacing w:val="-9"/>
        </w:rPr>
        <w:t xml:space="preserve"> </w:t>
      </w:r>
      <w:r>
        <w:rPr>
          <w:color w:val="365F91"/>
        </w:rPr>
        <w:t>Difference:</w:t>
      </w:r>
    </w:p>
    <w:p w:rsidR="00551180" w:rsidRDefault="00551180">
      <w:pPr>
        <w:spacing w:before="7"/>
        <w:rPr>
          <w:rFonts w:ascii="Georgia" w:eastAsia="Georgia" w:hAnsi="Georgia" w:cs="Georgia"/>
          <w:b/>
          <w:bCs/>
          <w:sz w:val="24"/>
          <w:szCs w:val="24"/>
        </w:rPr>
      </w:pPr>
    </w:p>
    <w:p w:rsidR="00551180" w:rsidRDefault="00F760E3" w:rsidP="00F760E3">
      <w:pPr>
        <w:numPr>
          <w:ilvl w:val="0"/>
          <w:numId w:val="4"/>
        </w:numPr>
        <w:tabs>
          <w:tab w:val="left" w:pos="876"/>
        </w:tabs>
        <w:spacing w:line="259" w:lineRule="auto"/>
        <w:ind w:left="900" w:right="542" w:hanging="810"/>
        <w:rPr>
          <w:rFonts w:ascii="Georgia" w:eastAsia="Georgia" w:hAnsi="Georgia" w:cs="Georgia"/>
          <w:sz w:val="20"/>
          <w:szCs w:val="20"/>
        </w:rPr>
      </w:pPr>
      <w:bookmarkStart w:id="15" w:name="_Install_outdoor_ash_cans_(which_can_re"/>
      <w:bookmarkStart w:id="16" w:name="_GoBack"/>
      <w:bookmarkEnd w:id="15"/>
      <w:bookmarkEnd w:id="16"/>
      <w:r>
        <w:rPr>
          <w:rFonts w:ascii="Georgia"/>
          <w:b/>
          <w:color w:val="365F91"/>
          <w:sz w:val="24"/>
        </w:rPr>
        <w:t xml:space="preserve">Install outdoor ash cans </w:t>
      </w:r>
      <w:r>
        <w:rPr>
          <w:rFonts w:ascii="Georgia"/>
          <w:b/>
          <w:color w:val="365F91"/>
          <w:spacing w:val="-1"/>
          <w:sz w:val="24"/>
        </w:rPr>
        <w:t>(</w:t>
      </w:r>
      <w:r>
        <w:rPr>
          <w:rFonts w:ascii="Georgia"/>
          <w:b/>
          <w:color w:val="365F91"/>
          <w:spacing w:val="-1"/>
          <w:sz w:val="20"/>
        </w:rPr>
        <w:t xml:space="preserve">which can result in </w:t>
      </w:r>
      <w:r>
        <w:rPr>
          <w:rFonts w:ascii="Georgia"/>
          <w:b/>
          <w:color w:val="365F91"/>
          <w:sz w:val="20"/>
        </w:rPr>
        <w:t>a</w:t>
      </w:r>
      <w:r>
        <w:rPr>
          <w:rFonts w:ascii="Georgia"/>
          <w:b/>
          <w:color w:val="365F91"/>
          <w:spacing w:val="-1"/>
          <w:sz w:val="20"/>
        </w:rPr>
        <w:t xml:space="preserve"> 65% reduction in cigarette butt</w:t>
      </w:r>
      <w:r>
        <w:rPr>
          <w:rFonts w:ascii="Georgia"/>
          <w:b/>
          <w:color w:val="365F91"/>
          <w:spacing w:val="26"/>
          <w:sz w:val="20"/>
        </w:rPr>
        <w:t xml:space="preserve"> </w:t>
      </w:r>
      <w:r>
        <w:rPr>
          <w:rFonts w:ascii="Georgia"/>
          <w:b/>
          <w:color w:val="365F91"/>
          <w:spacing w:val="-1"/>
          <w:sz w:val="20"/>
        </w:rPr>
        <w:t>litter)</w:t>
      </w:r>
    </w:p>
    <w:p w:rsidR="00551180" w:rsidRDefault="00F760E3">
      <w:pPr>
        <w:pStyle w:val="Heading2"/>
        <w:numPr>
          <w:ilvl w:val="0"/>
          <w:numId w:val="4"/>
        </w:numPr>
        <w:tabs>
          <w:tab w:val="left" w:pos="876"/>
        </w:tabs>
        <w:spacing w:line="256" w:lineRule="exact"/>
        <w:ind w:left="876"/>
        <w:rPr>
          <w:b w:val="0"/>
          <w:bCs w:val="0"/>
        </w:rPr>
      </w:pPr>
      <w:bookmarkStart w:id="17" w:name="_Distributing_pocket_ashtrays_to_smoker"/>
      <w:bookmarkEnd w:id="17"/>
      <w:r>
        <w:rPr>
          <w:color w:val="365F91"/>
        </w:rPr>
        <w:t>Distributing pocket ashtrays to smokers</w:t>
      </w:r>
    </w:p>
    <w:p w:rsidR="00551180" w:rsidRDefault="00F760E3">
      <w:pPr>
        <w:numPr>
          <w:ilvl w:val="0"/>
          <w:numId w:val="4"/>
        </w:numPr>
        <w:tabs>
          <w:tab w:val="left" w:pos="876"/>
        </w:tabs>
        <w:spacing w:line="272" w:lineRule="exact"/>
        <w:ind w:left="876"/>
        <w:rPr>
          <w:rFonts w:ascii="Georgia" w:eastAsia="Georgia" w:hAnsi="Georgia" w:cs="Georgia"/>
          <w:sz w:val="24"/>
          <w:szCs w:val="24"/>
        </w:rPr>
      </w:pPr>
      <w:bookmarkStart w:id="18" w:name="_Education_and_community_awareness"/>
      <w:bookmarkEnd w:id="18"/>
      <w:r>
        <w:rPr>
          <w:rFonts w:ascii="Georgia"/>
          <w:b/>
          <w:color w:val="365F91"/>
          <w:sz w:val="24"/>
        </w:rPr>
        <w:t>Education and community awareness</w:t>
      </w:r>
    </w:p>
    <w:p w:rsidR="00551180" w:rsidRDefault="00F760E3">
      <w:pPr>
        <w:numPr>
          <w:ilvl w:val="0"/>
          <w:numId w:val="4"/>
        </w:numPr>
        <w:tabs>
          <w:tab w:val="left" w:pos="876"/>
        </w:tabs>
        <w:ind w:left="876"/>
        <w:rPr>
          <w:rFonts w:ascii="Georgia" w:eastAsia="Georgia" w:hAnsi="Georgia" w:cs="Georgia"/>
          <w:sz w:val="24"/>
          <w:szCs w:val="24"/>
        </w:rPr>
      </w:pPr>
      <w:bookmarkStart w:id="19" w:name="_Introduce__stronger_laws/enforcement_o"/>
      <w:bookmarkEnd w:id="19"/>
      <w:r>
        <w:rPr>
          <w:rFonts w:ascii="Georgia"/>
          <w:b/>
          <w:color w:val="365F91"/>
          <w:spacing w:val="-1"/>
          <w:sz w:val="24"/>
        </w:rPr>
        <w:t>Introduce</w:t>
      </w:r>
      <w:r>
        <w:rPr>
          <w:rFonts w:ascii="Georgia"/>
          <w:b/>
          <w:color w:val="365F91"/>
          <w:spacing w:val="60"/>
          <w:sz w:val="24"/>
        </w:rPr>
        <w:t xml:space="preserve"> </w:t>
      </w:r>
      <w:r>
        <w:rPr>
          <w:rFonts w:ascii="Georgia"/>
          <w:b/>
          <w:color w:val="365F91"/>
          <w:spacing w:val="-1"/>
          <w:sz w:val="24"/>
        </w:rPr>
        <w:t>stronger</w:t>
      </w:r>
      <w:r>
        <w:rPr>
          <w:rFonts w:ascii="Georgia"/>
          <w:b/>
          <w:color w:val="365F91"/>
          <w:sz w:val="24"/>
        </w:rPr>
        <w:t xml:space="preserve"> </w:t>
      </w:r>
      <w:r>
        <w:rPr>
          <w:rFonts w:ascii="Georgia"/>
          <w:b/>
          <w:color w:val="365F91"/>
          <w:spacing w:val="-1"/>
          <w:sz w:val="24"/>
        </w:rPr>
        <w:t>laws/enforcement</w:t>
      </w:r>
      <w:r>
        <w:rPr>
          <w:rFonts w:ascii="Georgia"/>
          <w:b/>
          <w:color w:val="365F91"/>
          <w:sz w:val="24"/>
        </w:rPr>
        <w:t xml:space="preserve"> of cigarette litter laws</w:t>
      </w:r>
    </w:p>
    <w:p w:rsidR="00551180" w:rsidRDefault="00F760E3">
      <w:pPr>
        <w:numPr>
          <w:ilvl w:val="0"/>
          <w:numId w:val="4"/>
        </w:numPr>
        <w:tabs>
          <w:tab w:val="left" w:pos="876"/>
        </w:tabs>
        <w:spacing w:before="1"/>
        <w:ind w:left="876"/>
        <w:rPr>
          <w:rFonts w:ascii="Georgia" w:eastAsia="Georgia" w:hAnsi="Georgia" w:cs="Georgia"/>
          <w:sz w:val="24"/>
          <w:szCs w:val="24"/>
        </w:rPr>
      </w:pPr>
      <w:bookmarkStart w:id="20" w:name="_Ensure_restaurants/bars_provide_outdoo"/>
      <w:bookmarkEnd w:id="20"/>
      <w:r>
        <w:rPr>
          <w:rFonts w:ascii="Georgia"/>
          <w:b/>
          <w:color w:val="365F91"/>
          <w:spacing w:val="-1"/>
          <w:sz w:val="24"/>
        </w:rPr>
        <w:t>Ensure</w:t>
      </w:r>
      <w:r>
        <w:rPr>
          <w:rFonts w:ascii="Georgia"/>
          <w:b/>
          <w:color w:val="365F91"/>
          <w:sz w:val="24"/>
        </w:rPr>
        <w:t xml:space="preserve"> </w:t>
      </w:r>
      <w:r>
        <w:rPr>
          <w:rFonts w:ascii="Georgia"/>
          <w:b/>
          <w:color w:val="365F91"/>
          <w:spacing w:val="-1"/>
          <w:sz w:val="24"/>
        </w:rPr>
        <w:t>restaurants/bars</w:t>
      </w:r>
      <w:r>
        <w:rPr>
          <w:rFonts w:ascii="Georgia"/>
          <w:b/>
          <w:color w:val="365F91"/>
          <w:sz w:val="24"/>
        </w:rPr>
        <w:t xml:space="preserve"> </w:t>
      </w:r>
      <w:r>
        <w:rPr>
          <w:rFonts w:ascii="Georgia"/>
          <w:b/>
          <w:color w:val="365F91"/>
          <w:spacing w:val="-1"/>
          <w:sz w:val="24"/>
        </w:rPr>
        <w:t>provide</w:t>
      </w:r>
      <w:r>
        <w:rPr>
          <w:rFonts w:ascii="Georgia"/>
          <w:b/>
          <w:color w:val="365F91"/>
          <w:sz w:val="24"/>
        </w:rPr>
        <w:t xml:space="preserve"> </w:t>
      </w:r>
      <w:r>
        <w:rPr>
          <w:rFonts w:ascii="Georgia"/>
          <w:b/>
          <w:color w:val="365F91"/>
          <w:spacing w:val="-1"/>
          <w:sz w:val="24"/>
        </w:rPr>
        <w:t>outdoor</w:t>
      </w:r>
      <w:r>
        <w:rPr>
          <w:rFonts w:ascii="Georgia"/>
          <w:b/>
          <w:color w:val="365F91"/>
          <w:sz w:val="24"/>
        </w:rPr>
        <w:t xml:space="preserve"> </w:t>
      </w:r>
      <w:r>
        <w:rPr>
          <w:rFonts w:ascii="Georgia"/>
          <w:b/>
          <w:color w:val="365F91"/>
          <w:spacing w:val="-1"/>
          <w:sz w:val="24"/>
        </w:rPr>
        <w:t>receptacles</w:t>
      </w:r>
    </w:p>
    <w:p w:rsidR="00551180" w:rsidRDefault="00551180">
      <w:pPr>
        <w:spacing w:before="6"/>
        <w:rPr>
          <w:rFonts w:ascii="Georgia" w:eastAsia="Georgia" w:hAnsi="Georgia" w:cs="Georgia"/>
          <w:b/>
          <w:bCs/>
          <w:sz w:val="24"/>
          <w:szCs w:val="24"/>
        </w:rPr>
      </w:pPr>
    </w:p>
    <w:p w:rsidR="00551180" w:rsidRDefault="00F760E3">
      <w:pPr>
        <w:ind w:left="528"/>
        <w:rPr>
          <w:rFonts w:ascii="Georgia" w:eastAsia="Georgia" w:hAnsi="Georgia" w:cs="Georgia"/>
          <w:sz w:val="24"/>
          <w:szCs w:val="24"/>
        </w:rPr>
      </w:pPr>
      <w:bookmarkStart w:id="21" w:name="Ash_Receptacles_and_Portable_Ashtrays_(f"/>
      <w:bookmarkEnd w:id="21"/>
      <w:r>
        <w:rPr>
          <w:rFonts w:ascii="Georgia"/>
          <w:b/>
          <w:color w:val="365F91"/>
          <w:sz w:val="28"/>
        </w:rPr>
        <w:t>Ash</w:t>
      </w:r>
      <w:r>
        <w:rPr>
          <w:rFonts w:ascii="Georgia"/>
          <w:b/>
          <w:color w:val="365F91"/>
          <w:spacing w:val="-7"/>
          <w:sz w:val="28"/>
        </w:rPr>
        <w:t xml:space="preserve"> </w:t>
      </w:r>
      <w:r>
        <w:rPr>
          <w:rFonts w:ascii="Georgia"/>
          <w:b/>
          <w:color w:val="365F91"/>
          <w:sz w:val="28"/>
        </w:rPr>
        <w:t>Receptacles</w:t>
      </w:r>
      <w:r>
        <w:rPr>
          <w:rFonts w:ascii="Georgia"/>
          <w:b/>
          <w:color w:val="365F91"/>
          <w:spacing w:val="-7"/>
          <w:sz w:val="28"/>
        </w:rPr>
        <w:t xml:space="preserve"> </w:t>
      </w:r>
      <w:r>
        <w:rPr>
          <w:rFonts w:ascii="Georgia"/>
          <w:b/>
          <w:color w:val="365F91"/>
          <w:sz w:val="28"/>
        </w:rPr>
        <w:t>and</w:t>
      </w:r>
      <w:r>
        <w:rPr>
          <w:rFonts w:ascii="Georgia"/>
          <w:b/>
          <w:color w:val="365F91"/>
          <w:spacing w:val="-7"/>
          <w:sz w:val="28"/>
        </w:rPr>
        <w:t xml:space="preserve"> </w:t>
      </w:r>
      <w:r>
        <w:rPr>
          <w:rFonts w:ascii="Georgia"/>
          <w:b/>
          <w:color w:val="365F91"/>
          <w:sz w:val="28"/>
        </w:rPr>
        <w:t>Portable</w:t>
      </w:r>
      <w:r>
        <w:rPr>
          <w:rFonts w:ascii="Georgia"/>
          <w:b/>
          <w:color w:val="365F91"/>
          <w:spacing w:val="-7"/>
          <w:sz w:val="28"/>
        </w:rPr>
        <w:t xml:space="preserve"> </w:t>
      </w:r>
      <w:r>
        <w:rPr>
          <w:rFonts w:ascii="Georgia"/>
          <w:b/>
          <w:color w:val="365F91"/>
          <w:sz w:val="28"/>
        </w:rPr>
        <w:t>Ashtrays</w:t>
      </w:r>
      <w:r>
        <w:rPr>
          <w:rFonts w:ascii="Georgia"/>
          <w:b/>
          <w:color w:val="365F91"/>
          <w:spacing w:val="-7"/>
          <w:sz w:val="28"/>
        </w:rPr>
        <w:t xml:space="preserve"> </w:t>
      </w:r>
      <w:r>
        <w:rPr>
          <w:rFonts w:ascii="Georgia"/>
          <w:b/>
          <w:color w:val="365F91"/>
          <w:spacing w:val="-1"/>
          <w:sz w:val="24"/>
        </w:rPr>
        <w:t>(from</w:t>
      </w:r>
      <w:r>
        <w:rPr>
          <w:rFonts w:ascii="Georgia"/>
          <w:b/>
          <w:color w:val="365F91"/>
          <w:spacing w:val="-6"/>
          <w:sz w:val="24"/>
        </w:rPr>
        <w:t xml:space="preserve"> </w:t>
      </w:r>
      <w:r>
        <w:rPr>
          <w:rFonts w:ascii="Georgia"/>
          <w:b/>
          <w:color w:val="365F91"/>
          <w:spacing w:val="-1"/>
          <w:sz w:val="24"/>
        </w:rPr>
        <w:t>KAB</w:t>
      </w:r>
      <w:r>
        <w:rPr>
          <w:rFonts w:ascii="Georgia"/>
          <w:b/>
          <w:color w:val="365F91"/>
          <w:spacing w:val="-6"/>
          <w:sz w:val="24"/>
        </w:rPr>
        <w:t xml:space="preserve"> </w:t>
      </w:r>
      <w:r>
        <w:rPr>
          <w:rFonts w:ascii="Georgia"/>
          <w:b/>
          <w:color w:val="365F91"/>
          <w:spacing w:val="-1"/>
          <w:sz w:val="24"/>
        </w:rPr>
        <w:t>website</w:t>
      </w:r>
      <w:r>
        <w:rPr>
          <w:rFonts w:ascii="Georgia"/>
          <w:b/>
          <w:color w:val="365F91"/>
          <w:spacing w:val="-5"/>
          <w:sz w:val="24"/>
        </w:rPr>
        <w:t xml:space="preserve"> </w:t>
      </w:r>
      <w:r>
        <w:rPr>
          <w:rFonts w:ascii="Georgia"/>
          <w:b/>
          <w:color w:val="365F91"/>
          <w:spacing w:val="-1"/>
          <w:sz w:val="24"/>
        </w:rPr>
        <w:t>below)</w:t>
      </w:r>
    </w:p>
    <w:p w:rsidR="00551180" w:rsidRDefault="00551180">
      <w:pPr>
        <w:spacing w:before="8"/>
        <w:rPr>
          <w:rFonts w:ascii="Georgia" w:eastAsia="Georgia" w:hAnsi="Georgia" w:cs="Georgia"/>
          <w:b/>
          <w:bCs/>
          <w:sz w:val="31"/>
          <w:szCs w:val="31"/>
        </w:rPr>
      </w:pPr>
    </w:p>
    <w:p w:rsidR="00551180" w:rsidRDefault="00F760E3">
      <w:pPr>
        <w:pStyle w:val="BodyText"/>
        <w:numPr>
          <w:ilvl w:val="1"/>
          <w:numId w:val="4"/>
        </w:numPr>
        <w:tabs>
          <w:tab w:val="left" w:pos="876"/>
        </w:tabs>
        <w:ind w:right="449"/>
      </w:pPr>
      <w:hyperlink r:id="rId6">
        <w:bookmarkStart w:id="22" w:name="_Selecting_and_Using_Pocket/Portable_As"/>
        <w:bookmarkEnd w:id="22"/>
        <w:r>
          <w:rPr>
            <w:color w:val="365F91"/>
            <w:u w:val="single" w:color="365F91"/>
          </w:rPr>
          <w:t>Selecting</w:t>
        </w:r>
        <w:r>
          <w:rPr>
            <w:color w:val="365F91"/>
            <w:spacing w:val="-1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and</w:t>
        </w:r>
        <w:r>
          <w:rPr>
            <w:color w:val="365F91"/>
            <w:spacing w:val="-1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Using</w:t>
        </w:r>
        <w:r>
          <w:rPr>
            <w:color w:val="365F91"/>
            <w:spacing w:val="-1"/>
            <w:u w:val="single" w:color="365F91"/>
          </w:rPr>
          <w:t xml:space="preserve"> Pocket/Portable Ashtrays</w:t>
        </w:r>
        <w:r>
          <w:rPr>
            <w:color w:val="365F91"/>
            <w:u w:val="single" w:color="365F91"/>
          </w:rPr>
          <w:t xml:space="preserve"> </w:t>
        </w:r>
        <w:r>
          <w:rPr>
            <w:color w:val="365F91"/>
            <w:spacing w:val="-1"/>
            <w:u w:val="single" w:color="365F91"/>
          </w:rPr>
          <w:t>and</w:t>
        </w:r>
        <w:r>
          <w:rPr>
            <w:color w:val="365F91"/>
            <w:u w:val="single" w:color="365F91"/>
          </w:rPr>
          <w:t xml:space="preserve"> </w:t>
        </w:r>
        <w:r>
          <w:rPr>
            <w:color w:val="365F91"/>
            <w:spacing w:val="-1"/>
            <w:u w:val="single" w:color="365F91"/>
          </w:rPr>
          <w:t>Ash Receptacles</w:t>
        </w:r>
        <w:r>
          <w:rPr>
            <w:color w:val="365F91"/>
            <w:u w:val="single" w:color="365F91"/>
          </w:rPr>
          <w:t xml:space="preserve"> </w:t>
        </w:r>
      </w:hyperlink>
      <w:r>
        <w:rPr>
          <w:color w:val="365F91"/>
          <w:spacing w:val="-1"/>
        </w:rPr>
        <w:t>(includes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tips</w:t>
      </w:r>
      <w:r>
        <w:rPr>
          <w:color w:val="365F91"/>
          <w:spacing w:val="38"/>
        </w:rPr>
        <w:t xml:space="preserve"> </w:t>
      </w:r>
      <w:bookmarkStart w:id="23" w:name="_DCI_Ash_Receptacles_Brochure/Order_For"/>
      <w:bookmarkEnd w:id="23"/>
      <w:r>
        <w:rPr>
          <w:color w:val="365F91"/>
        </w:rPr>
        <w:t>for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selecting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&amp;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purchasing)</w:t>
      </w:r>
    </w:p>
    <w:p w:rsidR="00551180" w:rsidRDefault="00F760E3">
      <w:pPr>
        <w:pStyle w:val="BodyText"/>
        <w:numPr>
          <w:ilvl w:val="1"/>
          <w:numId w:val="4"/>
        </w:numPr>
        <w:tabs>
          <w:tab w:val="left" w:pos="876"/>
        </w:tabs>
        <w:spacing w:line="272" w:lineRule="exact"/>
      </w:pPr>
      <w:hyperlink r:id="rId7">
        <w:bookmarkStart w:id="24" w:name="_Glasdon_Ash_Receptacles_Pricing_List_"/>
        <w:bookmarkEnd w:id="24"/>
        <w:r>
          <w:rPr>
            <w:color w:val="365F91"/>
            <w:u w:val="single" w:color="365F91"/>
          </w:rPr>
          <w:t>DCI</w:t>
        </w:r>
        <w:r>
          <w:rPr>
            <w:color w:val="365F91"/>
            <w:spacing w:val="-1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Ash</w:t>
        </w:r>
        <w:r>
          <w:rPr>
            <w:color w:val="365F91"/>
            <w:spacing w:val="-1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Receptacles</w:t>
        </w:r>
        <w:r>
          <w:rPr>
            <w:color w:val="365F91"/>
            <w:spacing w:val="-1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Brochure/Order</w:t>
        </w:r>
        <w:r>
          <w:rPr>
            <w:color w:val="365F91"/>
            <w:spacing w:val="-1"/>
            <w:u w:val="single" w:color="365F91"/>
          </w:rPr>
          <w:t xml:space="preserve"> Form</w:t>
        </w:r>
      </w:hyperlink>
    </w:p>
    <w:p w:rsidR="00551180" w:rsidRDefault="00F760E3">
      <w:pPr>
        <w:pStyle w:val="BodyText"/>
        <w:numPr>
          <w:ilvl w:val="1"/>
          <w:numId w:val="4"/>
        </w:numPr>
        <w:tabs>
          <w:tab w:val="left" w:pos="876"/>
        </w:tabs>
        <w:spacing w:line="272" w:lineRule="exact"/>
      </w:pPr>
      <w:hyperlink r:id="rId8">
        <w:proofErr w:type="spellStart"/>
        <w:r>
          <w:rPr>
            <w:color w:val="365F91"/>
            <w:u w:val="single" w:color="365F91"/>
          </w:rPr>
          <w:t>Glasdon</w:t>
        </w:r>
        <w:proofErr w:type="spellEnd"/>
        <w:r>
          <w:rPr>
            <w:color w:val="365F91"/>
            <w:spacing w:val="-1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Ash</w:t>
        </w:r>
        <w:r>
          <w:rPr>
            <w:color w:val="365F91"/>
            <w:spacing w:val="-1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Receptacles</w:t>
        </w:r>
        <w:r>
          <w:rPr>
            <w:color w:val="365F91"/>
            <w:spacing w:val="-1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Pricing</w:t>
        </w:r>
        <w:r>
          <w:rPr>
            <w:color w:val="365F91"/>
            <w:spacing w:val="-1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List</w:t>
        </w:r>
      </w:hyperlink>
    </w:p>
    <w:bookmarkStart w:id="25" w:name="_Butt-Tainer_(an_ash_receptacle_designe"/>
    <w:bookmarkEnd w:id="25"/>
    <w:p w:rsidR="00551180" w:rsidRDefault="00F760E3">
      <w:pPr>
        <w:pStyle w:val="BodyText"/>
        <w:numPr>
          <w:ilvl w:val="1"/>
          <w:numId w:val="4"/>
        </w:numPr>
        <w:tabs>
          <w:tab w:val="left" w:pos="876"/>
        </w:tabs>
      </w:pPr>
      <w:r>
        <w:fldChar w:fldCharType="begin"/>
      </w:r>
      <w:r>
        <w:instrText xml:space="preserve"> HYPERLINK "http://www.preventcigar</w:instrText>
      </w:r>
      <w:r>
        <w:instrText xml:space="preserve">ettelitter.org/training_and_community_resources/Global_Cig_Prevention_2013a%20flier.pdf" \h </w:instrText>
      </w:r>
      <w:r>
        <w:fldChar w:fldCharType="separate"/>
      </w:r>
      <w:bookmarkStart w:id="26" w:name="_Butt_Buckets_(portable_auto_and_boat_a"/>
      <w:bookmarkEnd w:id="26"/>
      <w:r>
        <w:rPr>
          <w:color w:val="365F91"/>
          <w:spacing w:val="-1"/>
          <w:u w:val="single" w:color="365F91"/>
        </w:rPr>
        <w:t>Butt-</w:t>
      </w:r>
      <w:proofErr w:type="spellStart"/>
      <w:r>
        <w:rPr>
          <w:color w:val="365F91"/>
          <w:spacing w:val="-1"/>
          <w:u w:val="single" w:color="365F91"/>
        </w:rPr>
        <w:t>Tainer</w:t>
      </w:r>
      <w:proofErr w:type="spellEnd"/>
      <w:r>
        <w:rPr>
          <w:color w:val="365F91"/>
          <w:u w:val="single" w:color="365F91"/>
        </w:rPr>
        <w:t xml:space="preserve"> </w:t>
      </w:r>
      <w:r>
        <w:rPr>
          <w:color w:val="365F91"/>
          <w:u w:val="single" w:color="365F91"/>
        </w:rPr>
        <w:fldChar w:fldCharType="end"/>
      </w:r>
      <w:r>
        <w:rPr>
          <w:color w:val="365F91"/>
        </w:rPr>
        <w:t>(an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ash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receptacle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designed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special</w:t>
      </w:r>
      <w:r>
        <w:rPr>
          <w:color w:val="365F91"/>
          <w:spacing w:val="-1"/>
        </w:rPr>
        <w:t xml:space="preserve"> events).</w:t>
      </w:r>
    </w:p>
    <w:p w:rsidR="00551180" w:rsidRDefault="00F760E3">
      <w:pPr>
        <w:pStyle w:val="BodyText"/>
        <w:numPr>
          <w:ilvl w:val="1"/>
          <w:numId w:val="4"/>
        </w:numPr>
        <w:tabs>
          <w:tab w:val="left" w:pos="876"/>
        </w:tabs>
        <w:spacing w:before="1"/>
      </w:pPr>
      <w:hyperlink r:id="rId9">
        <w:r>
          <w:rPr>
            <w:color w:val="365F91"/>
            <w:u w:val="single" w:color="365F91"/>
          </w:rPr>
          <w:t>Butt</w:t>
        </w:r>
        <w:r>
          <w:rPr>
            <w:color w:val="365F91"/>
            <w:spacing w:val="-1"/>
            <w:u w:val="single" w:color="365F91"/>
          </w:rPr>
          <w:t xml:space="preserve"> </w:t>
        </w:r>
        <w:r>
          <w:rPr>
            <w:color w:val="365F91"/>
            <w:u w:val="single" w:color="365F91"/>
          </w:rPr>
          <w:t>Buckets</w:t>
        </w:r>
        <w:r>
          <w:rPr>
            <w:color w:val="365F91"/>
            <w:spacing w:val="-1"/>
            <w:u w:val="single" w:color="365F91"/>
          </w:rPr>
          <w:t xml:space="preserve"> </w:t>
        </w:r>
      </w:hyperlink>
      <w:r>
        <w:rPr>
          <w:color w:val="365F91"/>
        </w:rPr>
        <w:t>(portable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auto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bo</w:t>
      </w:r>
      <w:r>
        <w:rPr>
          <w:color w:val="365F91"/>
        </w:rPr>
        <w:t>at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ashtray)</w:t>
      </w:r>
    </w:p>
    <w:p w:rsidR="00551180" w:rsidRDefault="00551180">
      <w:pPr>
        <w:sectPr w:rsidR="00551180">
          <w:type w:val="continuous"/>
          <w:pgSz w:w="12240" w:h="15840"/>
          <w:pgMar w:top="960" w:right="1200" w:bottom="280" w:left="1140" w:header="720" w:footer="720" w:gutter="0"/>
          <w:cols w:space="720"/>
        </w:sectPr>
      </w:pPr>
    </w:p>
    <w:p w:rsidR="00551180" w:rsidRDefault="00F760E3">
      <w:pPr>
        <w:pStyle w:val="BodyText"/>
        <w:numPr>
          <w:ilvl w:val="1"/>
          <w:numId w:val="4"/>
        </w:numPr>
        <w:tabs>
          <w:tab w:val="left" w:pos="836"/>
        </w:tabs>
        <w:spacing w:before="48"/>
        <w:ind w:left="836"/>
      </w:pPr>
      <w:hyperlink r:id="rId10">
        <w:bookmarkStart w:id="27" w:name="_Pocket_Ashtrays"/>
        <w:bookmarkEnd w:id="27"/>
        <w:r>
          <w:rPr>
            <w:color w:val="365F91"/>
            <w:spacing w:val="-1"/>
            <w:u w:val="single" w:color="365F91"/>
          </w:rPr>
          <w:t>Pocket Ashtrays</w:t>
        </w:r>
      </w:hyperlink>
    </w:p>
    <w:p w:rsidR="00551180" w:rsidRDefault="00551180">
      <w:pPr>
        <w:rPr>
          <w:rFonts w:ascii="Georgia" w:eastAsia="Georgia" w:hAnsi="Georgia" w:cs="Georgia"/>
          <w:sz w:val="20"/>
          <w:szCs w:val="20"/>
        </w:rPr>
      </w:pPr>
    </w:p>
    <w:p w:rsidR="00551180" w:rsidRDefault="00551180">
      <w:pPr>
        <w:spacing w:before="6"/>
        <w:rPr>
          <w:rFonts w:ascii="Georgia" w:eastAsia="Georgia" w:hAnsi="Georgia" w:cs="Georgia"/>
        </w:rPr>
      </w:pPr>
    </w:p>
    <w:p w:rsidR="00551180" w:rsidRDefault="00F760E3">
      <w:pPr>
        <w:pStyle w:val="Heading2"/>
        <w:spacing w:before="73"/>
        <w:ind w:left="183" w:firstLine="0"/>
        <w:rPr>
          <w:b w:val="0"/>
          <w:bCs w:val="0"/>
        </w:rPr>
      </w:pPr>
      <w:bookmarkStart w:id="28" w:name="_Various_Ad_Campaigns_for_cigarette_butt"/>
      <w:bookmarkEnd w:id="28"/>
      <w:r>
        <w:rPr>
          <w:color w:val="365F91"/>
          <w:spacing w:val="-1"/>
        </w:rPr>
        <w:t>Various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Ad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Campaigns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for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cigarette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butts:</w:t>
      </w:r>
    </w:p>
    <w:p w:rsidR="00551180" w:rsidRDefault="00551180">
      <w:pPr>
        <w:spacing w:before="9"/>
        <w:rPr>
          <w:rFonts w:ascii="Georgia" w:eastAsia="Georgia" w:hAnsi="Georgia" w:cs="Georgia"/>
          <w:b/>
          <w:bCs/>
          <w:sz w:val="31"/>
          <w:szCs w:val="31"/>
        </w:rPr>
      </w:pPr>
    </w:p>
    <w:p w:rsidR="00551180" w:rsidRDefault="00F760E3">
      <w:pPr>
        <w:numPr>
          <w:ilvl w:val="0"/>
          <w:numId w:val="3"/>
        </w:numPr>
        <w:tabs>
          <w:tab w:val="left" w:pos="837"/>
        </w:tabs>
        <w:ind w:hanging="360"/>
        <w:rPr>
          <w:rFonts w:ascii="Georgia" w:eastAsia="Georgia" w:hAnsi="Georgia" w:cs="Georgia"/>
          <w:sz w:val="23"/>
          <w:szCs w:val="23"/>
        </w:rPr>
      </w:pPr>
      <w:hyperlink r:id="rId11">
        <w:bookmarkStart w:id="29" w:name="_http://www.preventcigarettelitter.org/"/>
        <w:bookmarkEnd w:id="29"/>
        <w:r>
          <w:rPr>
            <w:rFonts w:ascii="Georgia"/>
            <w:color w:val="0000FF"/>
            <w:spacing w:val="-1"/>
            <w:sz w:val="23"/>
            <w:u w:val="single" w:color="0000FF"/>
          </w:rPr>
          <w:t>http://www.preventcigar</w:t>
        </w:r>
        <w:r>
          <w:rPr>
            <w:rFonts w:ascii="Georgia"/>
            <w:color w:val="0000FF"/>
            <w:spacing w:val="-1"/>
            <w:sz w:val="23"/>
            <w:u w:val="single" w:color="0000FF"/>
          </w:rPr>
          <w:t>ettelitter.org/what</w:t>
        </w:r>
        <w:r>
          <w:rPr>
            <w:rFonts w:ascii="Georgia"/>
            <w:color w:val="0000FF"/>
            <w:spacing w:val="-2"/>
            <w:sz w:val="23"/>
            <w:u w:val="single" w:color="0000FF"/>
          </w:rPr>
          <w:t>_</w:t>
        </w:r>
        <w:r>
          <w:rPr>
            <w:rFonts w:ascii="Georgia"/>
            <w:color w:val="0000FF"/>
            <w:spacing w:val="-1"/>
            <w:sz w:val="23"/>
            <w:u w:val="single" w:color="0000FF"/>
          </w:rPr>
          <w:t>you_can_do/re</w:t>
        </w:r>
        <w:r>
          <w:rPr>
            <w:rFonts w:ascii="Georgia"/>
            <w:color w:val="0000FF"/>
            <w:spacing w:val="-2"/>
            <w:sz w:val="23"/>
            <w:u w:val="single" w:color="0000FF"/>
          </w:rPr>
          <w:t>s</w:t>
        </w:r>
        <w:r>
          <w:rPr>
            <w:rFonts w:ascii="Georgia"/>
            <w:color w:val="0000FF"/>
            <w:sz w:val="23"/>
            <w:u w:val="single" w:color="0000FF"/>
          </w:rPr>
          <w:t>o</w:t>
        </w:r>
        <w:r>
          <w:rPr>
            <w:rFonts w:ascii="Georgia"/>
            <w:color w:val="0000FF"/>
            <w:spacing w:val="-1"/>
            <w:sz w:val="23"/>
            <w:u w:val="single" w:color="0000FF"/>
          </w:rPr>
          <w:t>urces.html</w:t>
        </w:r>
      </w:hyperlink>
    </w:p>
    <w:p w:rsidR="00551180" w:rsidRDefault="00F760E3">
      <w:pPr>
        <w:spacing w:before="90" w:line="324" w:lineRule="auto"/>
        <w:ind w:left="836" w:hanging="1"/>
        <w:rPr>
          <w:rFonts w:ascii="Georgia" w:eastAsia="Georgia" w:hAnsi="Georgia" w:cs="Georgia"/>
          <w:sz w:val="23"/>
          <w:szCs w:val="23"/>
        </w:rPr>
      </w:pPr>
      <w:bookmarkStart w:id="30" w:name="KAB_website_-_this_one_is_awesome!!!__Ha"/>
      <w:bookmarkEnd w:id="30"/>
      <w:r>
        <w:rPr>
          <w:rFonts w:ascii="Georgia" w:eastAsia="Georgia" w:hAnsi="Georgia" w:cs="Georgia"/>
          <w:sz w:val="23"/>
          <w:szCs w:val="23"/>
        </w:rPr>
        <w:t>KAB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website </w:t>
      </w:r>
      <w:r>
        <w:rPr>
          <w:rFonts w:ascii="Georgia" w:eastAsia="Georgia" w:hAnsi="Georgia" w:cs="Georgia"/>
          <w:sz w:val="23"/>
          <w:szCs w:val="23"/>
        </w:rPr>
        <w:t>-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this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one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is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awesome!!!</w:t>
      </w:r>
      <w:r>
        <w:rPr>
          <w:rFonts w:ascii="Georgia" w:eastAsia="Georgia" w:hAnsi="Georgia" w:cs="Georgia"/>
          <w:spacing w:val="5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Has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print </w:t>
      </w:r>
      <w:r>
        <w:rPr>
          <w:rFonts w:ascii="Georgia" w:eastAsia="Georgia" w:hAnsi="Georgia" w:cs="Georgia"/>
          <w:sz w:val="23"/>
          <w:szCs w:val="23"/>
        </w:rPr>
        <w:t>ads,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pacing w:val="-1"/>
          <w:sz w:val="23"/>
          <w:szCs w:val="23"/>
        </w:rPr>
        <w:t>powerpoint</w:t>
      </w:r>
      <w:proofErr w:type="spellEnd"/>
      <w:proofErr w:type="gramEnd"/>
      <w:r>
        <w:rPr>
          <w:rFonts w:ascii="Georgia" w:eastAsia="Georgia" w:hAnsi="Georgia" w:cs="Georgia"/>
          <w:spacing w:val="-1"/>
          <w:sz w:val="23"/>
          <w:szCs w:val="23"/>
        </w:rPr>
        <w:t xml:space="preserve"> presentations, </w:t>
      </w:r>
      <w:r>
        <w:rPr>
          <w:rFonts w:ascii="Georgia" w:eastAsia="Georgia" w:hAnsi="Georgia" w:cs="Georgia"/>
          <w:sz w:val="23"/>
          <w:szCs w:val="23"/>
        </w:rPr>
        <w:t>radio</w:t>
      </w:r>
      <w:r>
        <w:rPr>
          <w:rFonts w:ascii="Georgia" w:eastAsia="Georgia" w:hAnsi="Georgia" w:cs="Georgia"/>
          <w:spacing w:val="69"/>
          <w:sz w:val="23"/>
          <w:szCs w:val="23"/>
        </w:rPr>
        <w:t xml:space="preserve"> </w:t>
      </w:r>
      <w:proofErr w:type="spellStart"/>
      <w:r>
        <w:rPr>
          <w:rFonts w:ascii="Georgia" w:eastAsia="Georgia" w:hAnsi="Georgia" w:cs="Georgia"/>
          <w:spacing w:val="-1"/>
          <w:sz w:val="23"/>
          <w:szCs w:val="23"/>
        </w:rPr>
        <w:t>psa’s</w:t>
      </w:r>
      <w:proofErr w:type="spellEnd"/>
      <w:r>
        <w:rPr>
          <w:rFonts w:ascii="Georgia" w:eastAsia="Georgia" w:hAnsi="Georgia" w:cs="Georgia"/>
          <w:spacing w:val="-1"/>
          <w:sz w:val="23"/>
          <w:szCs w:val="23"/>
        </w:rPr>
        <w:t xml:space="preserve"> vendor info, resources, etc.</w:t>
      </w:r>
    </w:p>
    <w:p w:rsidR="00551180" w:rsidRDefault="00F760E3">
      <w:pPr>
        <w:pStyle w:val="BodyText"/>
        <w:numPr>
          <w:ilvl w:val="0"/>
          <w:numId w:val="2"/>
        </w:numPr>
        <w:tabs>
          <w:tab w:val="left" w:pos="836"/>
        </w:tabs>
        <w:spacing w:before="181"/>
        <w:ind w:right="294"/>
      </w:pPr>
      <w:hyperlink r:id="rId12">
        <w:bookmarkStart w:id="31" w:name="_www.rethinkbutts.org__Contains_a_must_"/>
        <w:bookmarkEnd w:id="31"/>
        <w:r>
          <w:rPr>
            <w:color w:val="0000FF"/>
            <w:spacing w:val="-1"/>
            <w:u w:val="single" w:color="0000FF"/>
          </w:rPr>
          <w:t>www.rethinkbutts.org</w:t>
        </w:r>
        <w:r>
          <w:rPr>
            <w:color w:val="0000FF"/>
            <w:spacing w:val="57"/>
            <w:u w:val="single" w:color="0000FF"/>
          </w:rPr>
          <w:t xml:space="preserve"> </w:t>
        </w:r>
      </w:hyperlink>
      <w:r>
        <w:t xml:space="preserve">Contains a must see new cigarette butt ad: </w:t>
      </w:r>
      <w:hyperlink r:id="rId1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http://www.youtube.com/watch?v=Ff</w:t>
        </w:r>
        <w:r>
          <w:rPr>
            <w:color w:val="0000FF"/>
            <w:spacing w:val="-1"/>
            <w:u w:val="single" w:color="0000FF"/>
          </w:rPr>
          <w:t>X</w:t>
        </w:r>
        <w:r>
          <w:rPr>
            <w:color w:val="0000FF"/>
            <w:u w:val="single" w:color="0000FF"/>
          </w:rPr>
          <w:t>gmHihfWk&amp;feature=player_embedded</w:t>
        </w:r>
      </w:hyperlink>
    </w:p>
    <w:p w:rsidR="00551180" w:rsidRDefault="00551180">
      <w:pPr>
        <w:rPr>
          <w:rFonts w:ascii="Georgia" w:eastAsia="Georgia" w:hAnsi="Georgia" w:cs="Georgia"/>
          <w:sz w:val="20"/>
          <w:szCs w:val="20"/>
        </w:rPr>
      </w:pPr>
    </w:p>
    <w:p w:rsidR="00551180" w:rsidRDefault="00551180">
      <w:pPr>
        <w:rPr>
          <w:rFonts w:ascii="Georgia" w:eastAsia="Georgia" w:hAnsi="Georgia" w:cs="Georgia"/>
          <w:sz w:val="20"/>
          <w:szCs w:val="20"/>
        </w:rPr>
      </w:pPr>
    </w:p>
    <w:p w:rsidR="00551180" w:rsidRDefault="00551180">
      <w:pPr>
        <w:rPr>
          <w:rFonts w:ascii="Georgia" w:eastAsia="Georgia" w:hAnsi="Georgia" w:cs="Georgia"/>
          <w:sz w:val="20"/>
          <w:szCs w:val="20"/>
        </w:rPr>
      </w:pPr>
    </w:p>
    <w:p w:rsidR="00551180" w:rsidRDefault="00551180">
      <w:pPr>
        <w:rPr>
          <w:rFonts w:ascii="Georgia" w:eastAsia="Georgia" w:hAnsi="Georgia" w:cs="Georgia"/>
          <w:sz w:val="20"/>
          <w:szCs w:val="20"/>
        </w:rPr>
      </w:pPr>
    </w:p>
    <w:p w:rsidR="00551180" w:rsidRDefault="00F760E3">
      <w:pPr>
        <w:numPr>
          <w:ilvl w:val="0"/>
          <w:numId w:val="2"/>
        </w:numPr>
        <w:tabs>
          <w:tab w:val="left" w:pos="836"/>
        </w:tabs>
        <w:spacing w:before="188"/>
        <w:rPr>
          <w:rFonts w:ascii="Georgia" w:eastAsia="Georgia" w:hAnsi="Georgia" w:cs="Georgia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7.5pt;margin-top:-1.7pt;width:112.4pt;height:114.55pt;z-index:251657728;mso-position-horizontal-relative:page">
            <v:imagedata r:id="rId14" o:title=""/>
            <w10:wrap anchorx="page"/>
          </v:shape>
        </w:pict>
      </w:r>
      <w:bookmarkStart w:id="32" w:name="The_No_Butts_About_It_Campaign_"/>
      <w:bookmarkEnd w:id="32"/>
      <w:r>
        <w:rPr>
          <w:rFonts w:ascii="Georgia"/>
          <w:b/>
          <w:spacing w:val="-1"/>
          <w:sz w:val="24"/>
        </w:rPr>
        <w:t>The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i/>
          <w:spacing w:val="-1"/>
          <w:sz w:val="24"/>
        </w:rPr>
        <w:t>No</w:t>
      </w:r>
      <w:r>
        <w:rPr>
          <w:rFonts w:ascii="Georgia"/>
          <w:b/>
          <w:i/>
          <w:sz w:val="24"/>
        </w:rPr>
        <w:t xml:space="preserve"> </w:t>
      </w:r>
      <w:r>
        <w:rPr>
          <w:rFonts w:ascii="Georgia"/>
          <w:b/>
          <w:i/>
          <w:spacing w:val="-1"/>
          <w:sz w:val="24"/>
        </w:rPr>
        <w:t xml:space="preserve">Butts </w:t>
      </w:r>
      <w:r>
        <w:rPr>
          <w:rFonts w:ascii="Georgia"/>
          <w:b/>
          <w:spacing w:val="-1"/>
          <w:sz w:val="24"/>
        </w:rPr>
        <w:t>About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It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Campaign</w:t>
      </w:r>
    </w:p>
    <w:p w:rsidR="00551180" w:rsidRDefault="00551180">
      <w:pPr>
        <w:spacing w:before="6"/>
        <w:rPr>
          <w:rFonts w:ascii="Georgia" w:eastAsia="Georgia" w:hAnsi="Georgia" w:cs="Georgia"/>
          <w:b/>
          <w:bCs/>
          <w:sz w:val="24"/>
          <w:szCs w:val="24"/>
        </w:rPr>
      </w:pPr>
    </w:p>
    <w:bookmarkStart w:id="33" w:name="____________http://www.nobuttsaboutit.ne"/>
    <w:bookmarkEnd w:id="33"/>
    <w:p w:rsidR="00551180" w:rsidRDefault="00F760E3">
      <w:pPr>
        <w:ind w:right="4132"/>
        <w:jc w:val="center"/>
        <w:rPr>
          <w:rFonts w:ascii="Cambria" w:eastAsia="Cambria" w:hAnsi="Cambria" w:cs="Cambria"/>
        </w:rPr>
      </w:pPr>
      <w:r>
        <w:fldChar w:fldCharType="begin"/>
      </w:r>
      <w:r>
        <w:instrText xml:space="preserve"> HYPERLINK "http://www.nobuttsaboutit.net/" \h </w:instrText>
      </w:r>
      <w:r>
        <w:fldChar w:fldCharType="separate"/>
      </w:r>
      <w:r>
        <w:rPr>
          <w:rFonts w:ascii="Cambria"/>
          <w:b/>
          <w:spacing w:val="-1"/>
        </w:rPr>
        <w:t>http://www.nobuttsaboutit.net/</w:t>
      </w:r>
      <w:r>
        <w:rPr>
          <w:rFonts w:ascii="Cambria"/>
          <w:b/>
          <w:spacing w:val="-1"/>
        </w:rPr>
        <w:fldChar w:fldCharType="end"/>
      </w:r>
    </w:p>
    <w:p w:rsidR="00551180" w:rsidRDefault="00551180">
      <w:pPr>
        <w:rPr>
          <w:rFonts w:ascii="Cambria" w:eastAsia="Cambria" w:hAnsi="Cambria" w:cs="Cambria"/>
          <w:b/>
          <w:bCs/>
        </w:rPr>
      </w:pPr>
    </w:p>
    <w:p w:rsidR="00551180" w:rsidRDefault="00551180">
      <w:pPr>
        <w:rPr>
          <w:rFonts w:ascii="Cambria" w:eastAsia="Cambria" w:hAnsi="Cambria" w:cs="Cambria"/>
          <w:b/>
          <w:bCs/>
        </w:rPr>
      </w:pPr>
    </w:p>
    <w:p w:rsidR="00551180" w:rsidRDefault="00551180">
      <w:pPr>
        <w:rPr>
          <w:rFonts w:ascii="Cambria" w:eastAsia="Cambria" w:hAnsi="Cambria" w:cs="Cambria"/>
          <w:b/>
          <w:bCs/>
        </w:rPr>
      </w:pPr>
    </w:p>
    <w:p w:rsidR="00551180" w:rsidRDefault="00551180">
      <w:pPr>
        <w:rPr>
          <w:rFonts w:ascii="Cambria" w:eastAsia="Cambria" w:hAnsi="Cambria" w:cs="Cambria"/>
          <w:b/>
          <w:bCs/>
        </w:rPr>
      </w:pPr>
    </w:p>
    <w:p w:rsidR="00551180" w:rsidRDefault="00551180">
      <w:pPr>
        <w:rPr>
          <w:rFonts w:ascii="Cambria" w:eastAsia="Cambria" w:hAnsi="Cambria" w:cs="Cambria"/>
          <w:b/>
          <w:bCs/>
        </w:rPr>
      </w:pPr>
    </w:p>
    <w:p w:rsidR="00551180" w:rsidRDefault="00551180">
      <w:pPr>
        <w:rPr>
          <w:rFonts w:ascii="Cambria" w:eastAsia="Cambria" w:hAnsi="Cambria" w:cs="Cambria"/>
          <w:b/>
          <w:bCs/>
        </w:rPr>
      </w:pPr>
    </w:p>
    <w:p w:rsidR="00551180" w:rsidRDefault="00551180">
      <w:pPr>
        <w:spacing w:before="11"/>
        <w:rPr>
          <w:rFonts w:ascii="Cambria" w:eastAsia="Cambria" w:hAnsi="Cambria" w:cs="Cambria"/>
          <w:b/>
          <w:bCs/>
          <w:sz w:val="24"/>
          <w:szCs w:val="24"/>
        </w:rPr>
      </w:pPr>
    </w:p>
    <w:p w:rsidR="00551180" w:rsidRDefault="00F760E3">
      <w:pPr>
        <w:numPr>
          <w:ilvl w:val="0"/>
          <w:numId w:val="1"/>
        </w:numPr>
        <w:tabs>
          <w:tab w:val="left" w:pos="837"/>
        </w:tabs>
        <w:ind w:hanging="360"/>
        <w:rPr>
          <w:rFonts w:ascii="Georgia" w:eastAsia="Georgia" w:hAnsi="Georgia" w:cs="Georgia"/>
          <w:sz w:val="23"/>
          <w:szCs w:val="23"/>
        </w:rPr>
      </w:pPr>
      <w:bookmarkStart w:id="34" w:name="_Don’t_Flick_It__(from_KAB_website)_"/>
      <w:bookmarkEnd w:id="34"/>
      <w:r>
        <w:rPr>
          <w:rFonts w:ascii="Georgia" w:eastAsia="Georgia" w:hAnsi="Georgia" w:cs="Georgia"/>
          <w:sz w:val="23"/>
          <w:szCs w:val="23"/>
        </w:rPr>
        <w:t>Don’t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Flick </w:t>
      </w:r>
      <w:r>
        <w:rPr>
          <w:rFonts w:ascii="Georgia" w:eastAsia="Georgia" w:hAnsi="Georgia" w:cs="Georgia"/>
          <w:sz w:val="23"/>
          <w:szCs w:val="23"/>
        </w:rPr>
        <w:t>It</w:t>
      </w:r>
      <w:r>
        <w:rPr>
          <w:rFonts w:ascii="Georgia" w:eastAsia="Georgia" w:hAnsi="Georgia" w:cs="Georgia"/>
          <w:spacing w:val="5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(from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KAB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website)</w:t>
      </w:r>
    </w:p>
    <w:p w:rsidR="00551180" w:rsidRDefault="00551180">
      <w:pPr>
        <w:rPr>
          <w:rFonts w:ascii="Georgia" w:eastAsia="Georgia" w:hAnsi="Georgia" w:cs="Georgia"/>
          <w:sz w:val="20"/>
          <w:szCs w:val="20"/>
        </w:rPr>
      </w:pPr>
    </w:p>
    <w:p w:rsidR="00551180" w:rsidRDefault="00551180">
      <w:pPr>
        <w:spacing w:before="7"/>
        <w:rPr>
          <w:rFonts w:ascii="Georgia" w:eastAsia="Georgia" w:hAnsi="Georgia" w:cs="Georgia"/>
          <w:sz w:val="28"/>
          <w:szCs w:val="28"/>
        </w:rPr>
      </w:pPr>
    </w:p>
    <w:p w:rsidR="00551180" w:rsidRDefault="00F760E3">
      <w:pPr>
        <w:spacing w:line="200" w:lineRule="atLeast"/>
        <w:ind w:left="224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2053306" cy="2057876"/>
            <wp:effectExtent l="0" t="0" r="0" b="0"/>
            <wp:docPr id="1" name="image2.jpeg" descr="https://fbcdn-profile-a.akamaihd.net/hprofile-ak-prn1/c15.0.145.145/19541_320466708160_3749349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306" cy="205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180" w:rsidRDefault="00551180">
      <w:pPr>
        <w:spacing w:before="10"/>
        <w:rPr>
          <w:rFonts w:ascii="Georgia" w:eastAsia="Georgia" w:hAnsi="Georgia" w:cs="Georgia"/>
          <w:sz w:val="15"/>
          <w:szCs w:val="15"/>
        </w:rPr>
      </w:pPr>
    </w:p>
    <w:p w:rsidR="00551180" w:rsidRDefault="00F760E3">
      <w:pPr>
        <w:spacing w:line="200" w:lineRule="atLeast"/>
        <w:ind w:left="116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5685259" cy="140017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25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180">
      <w:pgSz w:w="12240" w:h="15840"/>
      <w:pgMar w:top="960" w:right="15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3B3"/>
    <w:multiLevelType w:val="hybridMultilevel"/>
    <w:tmpl w:val="E57ED5CE"/>
    <w:lvl w:ilvl="0" w:tplc="E00A6234">
      <w:start w:val="1"/>
      <w:numFmt w:val="bullet"/>
      <w:lvlText w:val=""/>
      <w:lvlJc w:val="left"/>
      <w:pPr>
        <w:ind w:left="475" w:hanging="761"/>
      </w:pPr>
      <w:rPr>
        <w:rFonts w:ascii="Symbol" w:eastAsia="Symbol" w:hAnsi="Symbol" w:hint="default"/>
        <w:color w:val="365F91"/>
        <w:sz w:val="20"/>
        <w:szCs w:val="20"/>
      </w:rPr>
    </w:lvl>
    <w:lvl w:ilvl="1" w:tplc="CCE4EC0A">
      <w:start w:val="1"/>
      <w:numFmt w:val="bullet"/>
      <w:lvlText w:val=""/>
      <w:lvlJc w:val="left"/>
      <w:pPr>
        <w:ind w:left="876" w:hanging="360"/>
      </w:pPr>
      <w:rPr>
        <w:rFonts w:ascii="Symbol" w:eastAsia="Symbol" w:hAnsi="Symbol" w:hint="default"/>
        <w:color w:val="365F91"/>
        <w:sz w:val="20"/>
        <w:szCs w:val="20"/>
      </w:rPr>
    </w:lvl>
    <w:lvl w:ilvl="2" w:tplc="F2B49E4C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578ADAC0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4" w:tplc="873465A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E528AC4E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D9F08E00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7" w:tplc="372AAAC8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3FAC33DA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</w:abstractNum>
  <w:abstractNum w:abstractNumId="1">
    <w:nsid w:val="26B40F4B"/>
    <w:multiLevelType w:val="hybridMultilevel"/>
    <w:tmpl w:val="B0FC2DFE"/>
    <w:lvl w:ilvl="0" w:tplc="EF040760">
      <w:start w:val="1"/>
      <w:numFmt w:val="bullet"/>
      <w:lvlText w:val=""/>
      <w:lvlJc w:val="left"/>
      <w:pPr>
        <w:ind w:left="836" w:hanging="360"/>
      </w:pPr>
      <w:rPr>
        <w:rFonts w:ascii="Wingdings" w:eastAsia="Wingdings" w:hAnsi="Wingdings" w:hint="default"/>
        <w:sz w:val="24"/>
        <w:szCs w:val="24"/>
      </w:rPr>
    </w:lvl>
    <w:lvl w:ilvl="1" w:tplc="57A6E97E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25D4A250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50205500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74960B62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0AB412EA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 w:tplc="1FBCD424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7" w:tplc="ED625C92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C930B5B2">
      <w:start w:val="1"/>
      <w:numFmt w:val="bullet"/>
      <w:lvlText w:val="•"/>
      <w:lvlJc w:val="left"/>
      <w:pPr>
        <w:ind w:left="7799" w:hanging="360"/>
      </w:pPr>
      <w:rPr>
        <w:rFonts w:hint="default"/>
      </w:rPr>
    </w:lvl>
  </w:abstractNum>
  <w:abstractNum w:abstractNumId="2">
    <w:nsid w:val="4E8F7A63"/>
    <w:multiLevelType w:val="hybridMultilevel"/>
    <w:tmpl w:val="19CE739E"/>
    <w:lvl w:ilvl="0" w:tplc="D12E5E90">
      <w:start w:val="1"/>
      <w:numFmt w:val="bullet"/>
      <w:lvlText w:val=""/>
      <w:lvlJc w:val="left"/>
      <w:pPr>
        <w:ind w:left="876" w:hanging="360"/>
      </w:pPr>
      <w:rPr>
        <w:rFonts w:ascii="Symbol" w:eastAsia="Symbol" w:hAnsi="Symbol" w:hint="default"/>
        <w:color w:val="365F91"/>
        <w:sz w:val="20"/>
        <w:szCs w:val="20"/>
      </w:rPr>
    </w:lvl>
    <w:lvl w:ilvl="1" w:tplc="475E73A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035402A2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7B8E95A4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5DE45BD4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5F7455A0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6" w:tplc="548E26EA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7" w:tplc="3D36B764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8" w:tplc="E6E22AD8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>
    <w:nsid w:val="60B41588"/>
    <w:multiLevelType w:val="hybridMultilevel"/>
    <w:tmpl w:val="866EC08C"/>
    <w:lvl w:ilvl="0" w:tplc="31E81C84">
      <w:start w:val="1"/>
      <w:numFmt w:val="bullet"/>
      <w:lvlText w:val=""/>
      <w:lvlJc w:val="left"/>
      <w:pPr>
        <w:ind w:left="836" w:hanging="361"/>
      </w:pPr>
      <w:rPr>
        <w:rFonts w:ascii="Wingdings" w:eastAsia="Wingdings" w:hAnsi="Wingdings" w:hint="default"/>
        <w:sz w:val="23"/>
        <w:szCs w:val="23"/>
      </w:rPr>
    </w:lvl>
    <w:lvl w:ilvl="1" w:tplc="338AB64C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FFE45A50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4AB80AB6">
      <w:start w:val="1"/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6A943414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5" w:tplc="3DD22278">
      <w:start w:val="1"/>
      <w:numFmt w:val="bullet"/>
      <w:lvlText w:val="•"/>
      <w:lvlJc w:val="left"/>
      <w:pPr>
        <w:ind w:left="5188" w:hanging="361"/>
      </w:pPr>
      <w:rPr>
        <w:rFonts w:hint="default"/>
      </w:rPr>
    </w:lvl>
    <w:lvl w:ilvl="6" w:tplc="BFD61DE8">
      <w:start w:val="1"/>
      <w:numFmt w:val="bullet"/>
      <w:lvlText w:val="•"/>
      <w:lvlJc w:val="left"/>
      <w:pPr>
        <w:ind w:left="6058" w:hanging="361"/>
      </w:pPr>
      <w:rPr>
        <w:rFonts w:hint="default"/>
      </w:rPr>
    </w:lvl>
    <w:lvl w:ilvl="7" w:tplc="BB8214A6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8" w:tplc="696CEE80">
      <w:start w:val="1"/>
      <w:numFmt w:val="bullet"/>
      <w:lvlText w:val="•"/>
      <w:lvlJc w:val="left"/>
      <w:pPr>
        <w:ind w:left="7799" w:hanging="361"/>
      </w:pPr>
      <w:rPr>
        <w:rFonts w:hint="default"/>
      </w:rPr>
    </w:lvl>
  </w:abstractNum>
  <w:abstractNum w:abstractNumId="4">
    <w:nsid w:val="760E510D"/>
    <w:multiLevelType w:val="hybridMultilevel"/>
    <w:tmpl w:val="474C8C78"/>
    <w:lvl w:ilvl="0" w:tplc="3FD4F2D0">
      <w:start w:val="1"/>
      <w:numFmt w:val="bullet"/>
      <w:lvlText w:val=""/>
      <w:lvlJc w:val="left"/>
      <w:pPr>
        <w:ind w:left="836" w:hanging="361"/>
      </w:pPr>
      <w:rPr>
        <w:rFonts w:ascii="Wingdings" w:eastAsia="Wingdings" w:hAnsi="Wingdings" w:hint="default"/>
        <w:sz w:val="23"/>
        <w:szCs w:val="23"/>
      </w:rPr>
    </w:lvl>
    <w:lvl w:ilvl="1" w:tplc="E020C094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A1B40A56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C67AE5C0">
      <w:start w:val="1"/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93A82790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5" w:tplc="399CA40C">
      <w:start w:val="1"/>
      <w:numFmt w:val="bullet"/>
      <w:lvlText w:val="•"/>
      <w:lvlJc w:val="left"/>
      <w:pPr>
        <w:ind w:left="5188" w:hanging="361"/>
      </w:pPr>
      <w:rPr>
        <w:rFonts w:hint="default"/>
      </w:rPr>
    </w:lvl>
    <w:lvl w:ilvl="6" w:tplc="F956F73E">
      <w:start w:val="1"/>
      <w:numFmt w:val="bullet"/>
      <w:lvlText w:val="•"/>
      <w:lvlJc w:val="left"/>
      <w:pPr>
        <w:ind w:left="6058" w:hanging="361"/>
      </w:pPr>
      <w:rPr>
        <w:rFonts w:hint="default"/>
      </w:rPr>
    </w:lvl>
    <w:lvl w:ilvl="7" w:tplc="BC9A0ADA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8" w:tplc="BF0A984C">
      <w:start w:val="1"/>
      <w:numFmt w:val="bullet"/>
      <w:lvlText w:val="•"/>
      <w:lvlJc w:val="left"/>
      <w:pPr>
        <w:ind w:left="7799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1180"/>
    <w:rsid w:val="00551180"/>
    <w:rsid w:val="00F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76" w:hanging="761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6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cigarettelitter.org/training_and_community_resources/Glasdon_Inc._2013_Product_%26_Price_Info_and_Order_Form.pdf" TargetMode="External"/><Relationship Id="rId13" Type="http://schemas.openxmlformats.org/officeDocument/2006/relationships/hyperlink" Target="http://www.youtube.com/watch?v=FfXgmHihfWk&amp;amp;feature=player_embedde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eventcigarettelitter.org/training_and_community_resources/DCI_Marketing_2013_Flyer_%26_Order_Form-1.pdf" TargetMode="External"/><Relationship Id="rId12" Type="http://schemas.openxmlformats.org/officeDocument/2006/relationships/hyperlink" Target="http://www.rethinkbutt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preventcigarettelitter.org/training_and_community_resources/AshReceptacles2013.pdf" TargetMode="External"/><Relationship Id="rId11" Type="http://schemas.openxmlformats.org/officeDocument/2006/relationships/hyperlink" Target="http://www.preventcigarettelitter.org/what_you_can_do/resource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pocket-ashtray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bleashtray.specialtiesincpromos.com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jgemenden</dc:creator>
  <cp:lastModifiedBy>Carole Tolmachewich</cp:lastModifiedBy>
  <cp:revision>2</cp:revision>
  <dcterms:created xsi:type="dcterms:W3CDTF">2015-09-02T09:17:00Z</dcterms:created>
  <dcterms:modified xsi:type="dcterms:W3CDTF">2015-09-02T13:17:00Z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LastSaved">
    <vt:filetime>2015-09-02T00:00:00Z</vt:filetime>
  </property>
</Properties>
</file>